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D2" w:rsidRDefault="008C0CD2" w:rsidP="008C0CD2">
      <w:pPr>
        <w:jc w:val="center"/>
        <w:rPr>
          <w:b/>
        </w:rPr>
      </w:pPr>
      <w:r>
        <w:rPr>
          <w:b/>
        </w:rPr>
        <w:t xml:space="preserve">МОНИТОРИНГ СИТУАЦИИ НА РЫНКЕ ТРУДА В ПРИМОРСКОМ </w:t>
      </w:r>
      <w:r w:rsidRPr="00671697">
        <w:rPr>
          <w:b/>
        </w:rPr>
        <w:t xml:space="preserve">КРАЕ ПО СОСТОЯНИЮ НА </w:t>
      </w:r>
      <w:r w:rsidR="003610B2">
        <w:rPr>
          <w:b/>
        </w:rPr>
        <w:t>04</w:t>
      </w:r>
      <w:r w:rsidR="00F319DA" w:rsidRPr="00671697">
        <w:rPr>
          <w:b/>
        </w:rPr>
        <w:t>.</w:t>
      </w:r>
      <w:r w:rsidR="003610B2">
        <w:rPr>
          <w:b/>
        </w:rPr>
        <w:t>12</w:t>
      </w:r>
      <w:r w:rsidR="00312176">
        <w:rPr>
          <w:b/>
        </w:rPr>
        <w:t>.2023</w:t>
      </w:r>
      <w:r w:rsidRPr="00671697">
        <w:rPr>
          <w:b/>
        </w:rPr>
        <w:t xml:space="preserve"> года</w:t>
      </w:r>
    </w:p>
    <w:p w:rsidR="002A20CB" w:rsidRDefault="002A20CB" w:rsidP="008C0CD2"/>
    <w:tbl>
      <w:tblPr>
        <w:tblStyle w:val="a3"/>
        <w:tblW w:w="23354" w:type="dxa"/>
        <w:tblLayout w:type="fixed"/>
        <w:tblLook w:val="04A0"/>
      </w:tblPr>
      <w:tblGrid>
        <w:gridCol w:w="2570"/>
        <w:gridCol w:w="2358"/>
        <w:gridCol w:w="1843"/>
        <w:gridCol w:w="1643"/>
        <w:gridCol w:w="4339"/>
        <w:gridCol w:w="2523"/>
        <w:gridCol w:w="5665"/>
        <w:gridCol w:w="2413"/>
      </w:tblGrid>
      <w:tr w:rsidR="008C0CD2" w:rsidTr="005C4785">
        <w:trPr>
          <w:gridAfter w:val="2"/>
          <w:wAfter w:w="8078" w:type="dxa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545BC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8C0CD2">
              <w:rPr>
                <w:sz w:val="24"/>
                <w:szCs w:val="24"/>
                <w:lang w:eastAsia="en-US"/>
              </w:rPr>
              <w:t>Сокращение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режима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неполного рабочего времени, рабочей недели, отпуска 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содержания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Задержка выплаты заработной платы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проблемы</w:t>
            </w:r>
          </w:p>
          <w:p w:rsidR="008C0CD2" w:rsidRDefault="008C0CD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(сокращение соц. выплат по кол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sz w:val="24"/>
                <w:szCs w:val="24"/>
                <w:lang w:eastAsia="en-US"/>
              </w:rPr>
              <w:t>оговорам и т.п.), плановые сокращения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8C0CD2" w:rsidTr="005C4785">
        <w:trPr>
          <w:gridAfter w:val="2"/>
          <w:wAfter w:w="8078" w:type="dxa"/>
          <w:trHeight w:val="36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36" w:rsidRDefault="008C0CD2" w:rsidP="00604E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Pr="006D257F" w:rsidRDefault="008C0CD2">
            <w:pPr>
              <w:jc w:val="center"/>
              <w:rPr>
                <w:sz w:val="28"/>
                <w:szCs w:val="28"/>
                <w:lang w:eastAsia="en-US"/>
              </w:rPr>
            </w:pPr>
            <w:r w:rsidRPr="006D257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D2" w:rsidRDefault="008C0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77518" w:rsidTr="00DD13E0">
        <w:trPr>
          <w:gridAfter w:val="2"/>
          <w:wAfter w:w="8078" w:type="dxa"/>
          <w:trHeight w:val="329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6D257F" w:rsidRDefault="00B77518" w:rsidP="00604E36">
            <w:pPr>
              <w:jc w:val="center"/>
              <w:rPr>
                <w:sz w:val="28"/>
                <w:szCs w:val="28"/>
                <w:lang w:eastAsia="en-US"/>
              </w:rPr>
            </w:pPr>
            <w:r w:rsidRPr="006D257F">
              <w:rPr>
                <w:b/>
                <w:sz w:val="28"/>
                <w:szCs w:val="28"/>
                <w:lang w:eastAsia="en-US"/>
              </w:rPr>
              <w:t>ХИМИЧЕСКАЯ ОТРАСЛЬ</w:t>
            </w:r>
          </w:p>
        </w:tc>
      </w:tr>
      <w:tr w:rsidR="00B77518" w:rsidTr="005C4785">
        <w:trPr>
          <w:gridAfter w:val="2"/>
          <w:wAfter w:w="8078" w:type="dxa"/>
          <w:trHeight w:val="313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B77518" w:rsidP="00B7751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Дальнегорский химический комбинат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БОР"</w:t>
            </w:r>
          </w:p>
          <w:p w:rsidR="00B77518" w:rsidRDefault="00B77518" w:rsidP="00604E36">
            <w:pPr>
              <w:jc w:val="center"/>
              <w:rPr>
                <w:lang w:eastAsia="en-US"/>
              </w:rPr>
            </w:pPr>
          </w:p>
          <w:p w:rsidR="00D20ABF" w:rsidRDefault="00D20ABF" w:rsidP="00604E36">
            <w:pPr>
              <w:jc w:val="center"/>
              <w:rPr>
                <w:lang w:eastAsia="en-US"/>
              </w:rPr>
            </w:pPr>
          </w:p>
          <w:p w:rsidR="00D20ABF" w:rsidRDefault="00D20AB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183F8F" w:rsidRDefault="00183F8F" w:rsidP="00D20ABF">
            <w:pPr>
              <w:rPr>
                <w:lang w:eastAsia="en-US"/>
              </w:rPr>
            </w:pPr>
          </w:p>
          <w:p w:rsidR="00D20ABF" w:rsidRDefault="00D20ABF" w:rsidP="00D20ABF">
            <w:pPr>
              <w:rPr>
                <w:lang w:eastAsia="en-US"/>
              </w:rPr>
            </w:pPr>
            <w:r>
              <w:rPr>
                <w:lang w:eastAsia="en-US"/>
              </w:rPr>
              <w:t>Дальнегорский городской округ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594763" w:rsidRDefault="00B77518" w:rsidP="00B77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594763">
              <w:rPr>
                <w:b/>
                <w:i/>
                <w:lang w:eastAsia="en-US"/>
              </w:rPr>
              <w:t>Раст</w:t>
            </w:r>
            <w:r w:rsidR="00A937D3" w:rsidRPr="00594763">
              <w:rPr>
                <w:b/>
                <w:i/>
                <w:lang w:eastAsia="en-US"/>
              </w:rPr>
              <w:t>оргнуты трудовые договоров около 1500</w:t>
            </w:r>
            <w:r w:rsidRPr="00594763">
              <w:rPr>
                <w:b/>
                <w:i/>
                <w:lang w:eastAsia="en-US"/>
              </w:rPr>
              <w:t xml:space="preserve"> работниками по пункту 1части 1 статьи 81 ТК (</w:t>
            </w:r>
            <w:r w:rsidRPr="00594763">
              <w:rPr>
                <w:rFonts w:eastAsiaTheme="minorHAnsi"/>
                <w:b/>
                <w:bCs/>
                <w:i/>
                <w:iCs/>
                <w:lang w:eastAsia="en-US"/>
              </w:rPr>
              <w:t>ликвидация организации).</w:t>
            </w:r>
          </w:p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Pr="00962EBE" w:rsidRDefault="00962EBE" w:rsidP="00D80C71">
            <w:pPr>
              <w:rPr>
                <w:b/>
                <w:i/>
                <w:lang w:eastAsia="en-US"/>
              </w:rPr>
            </w:pPr>
            <w:r w:rsidRPr="003C38FA">
              <w:rPr>
                <w:lang w:eastAsia="en-US"/>
              </w:rPr>
              <w:t>Задержка выплаты окончательного расчета при увольнении</w:t>
            </w:r>
            <w:r w:rsidRPr="00962EBE">
              <w:rPr>
                <w:b/>
                <w:i/>
                <w:lang w:eastAsia="en-US"/>
              </w:rPr>
              <w:t>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18" w:rsidRDefault="00B77518" w:rsidP="00B77518">
            <w:pPr>
              <w:tabs>
                <w:tab w:val="left" w:pos="4065"/>
              </w:tabs>
              <w:ind w:firstLine="342"/>
              <w:jc w:val="both"/>
              <w:rPr>
                <w:sz w:val="24"/>
                <w:szCs w:val="24"/>
              </w:rPr>
            </w:pPr>
            <w:r w:rsidRPr="00B77518">
              <w:rPr>
                <w:sz w:val="24"/>
                <w:szCs w:val="24"/>
              </w:rPr>
              <w:t>Конкурсным управляющим проведено увольнение действующего персонала ООО «ДХК Бор».</w:t>
            </w:r>
          </w:p>
          <w:p w:rsidR="00B77518" w:rsidRPr="00B77518" w:rsidRDefault="00B77518" w:rsidP="00B77518">
            <w:pPr>
              <w:tabs>
                <w:tab w:val="left" w:pos="4065"/>
              </w:tabs>
              <w:ind w:firstLine="342"/>
              <w:jc w:val="both"/>
              <w:rPr>
                <w:sz w:val="24"/>
                <w:szCs w:val="24"/>
              </w:rPr>
            </w:pPr>
          </w:p>
          <w:p w:rsidR="00B77518" w:rsidRPr="00B77518" w:rsidRDefault="00B77518" w:rsidP="00B77518">
            <w:pPr>
              <w:rPr>
                <w:sz w:val="24"/>
                <w:szCs w:val="24"/>
                <w:lang w:eastAsia="en-US"/>
              </w:rPr>
            </w:pPr>
            <w:r w:rsidRPr="00B77518">
              <w:rPr>
                <w:sz w:val="24"/>
                <w:szCs w:val="24"/>
                <w:lang w:eastAsia="en-US"/>
              </w:rPr>
              <w:t>Все работники выразившие желание продолжать работу</w:t>
            </w:r>
            <w:r w:rsidR="00F4008A">
              <w:rPr>
                <w:sz w:val="24"/>
                <w:szCs w:val="24"/>
                <w:lang w:eastAsia="en-US"/>
              </w:rPr>
              <w:t>, трудоустрое</w:t>
            </w:r>
            <w:r w:rsidR="009349EE">
              <w:rPr>
                <w:sz w:val="24"/>
                <w:szCs w:val="24"/>
                <w:lang w:eastAsia="en-US"/>
              </w:rPr>
              <w:t>н</w:t>
            </w:r>
            <w:r w:rsidR="00F4008A">
              <w:rPr>
                <w:sz w:val="24"/>
                <w:szCs w:val="24"/>
                <w:lang w:eastAsia="en-US"/>
              </w:rPr>
              <w:t>ы</w:t>
            </w:r>
            <w:r w:rsidRPr="00B77518">
              <w:rPr>
                <w:sz w:val="24"/>
                <w:szCs w:val="24"/>
                <w:lang w:eastAsia="en-US"/>
              </w:rPr>
              <w:t xml:space="preserve"> на ООО "Дальнегорский ГОК". </w:t>
            </w:r>
          </w:p>
          <w:p w:rsidR="00B77518" w:rsidRPr="00B77518" w:rsidRDefault="00B77518" w:rsidP="00604E3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6F5" w:rsidRPr="002A1C4C" w:rsidRDefault="00B77518" w:rsidP="00842DB1">
            <w:pPr>
              <w:rPr>
                <w:b/>
                <w:sz w:val="24"/>
                <w:szCs w:val="24"/>
                <w:lang w:eastAsia="en-US"/>
              </w:rPr>
            </w:pPr>
            <w:r w:rsidRPr="002A1C4C">
              <w:rPr>
                <w:b/>
                <w:sz w:val="24"/>
                <w:szCs w:val="24"/>
                <w:lang w:eastAsia="en-US"/>
              </w:rPr>
              <w:t xml:space="preserve">Профсоюз </w:t>
            </w:r>
            <w:r w:rsidR="00842DB1" w:rsidRPr="002A1C4C">
              <w:rPr>
                <w:b/>
                <w:sz w:val="24"/>
                <w:szCs w:val="24"/>
                <w:lang w:eastAsia="en-US"/>
              </w:rPr>
              <w:t xml:space="preserve">представляет членов профсоюза </w:t>
            </w:r>
            <w:r w:rsidR="00597D0C" w:rsidRPr="002A1C4C">
              <w:rPr>
                <w:b/>
                <w:sz w:val="24"/>
                <w:szCs w:val="24"/>
                <w:lang w:eastAsia="en-US"/>
              </w:rPr>
              <w:t xml:space="preserve">у мировых судей и </w:t>
            </w:r>
            <w:r w:rsidR="00842DB1" w:rsidRPr="002A1C4C">
              <w:rPr>
                <w:b/>
                <w:sz w:val="24"/>
                <w:szCs w:val="24"/>
                <w:lang w:eastAsia="en-US"/>
              </w:rPr>
              <w:t xml:space="preserve">в городском суде, </w:t>
            </w:r>
            <w:r w:rsidRPr="002A1C4C">
              <w:rPr>
                <w:b/>
                <w:sz w:val="24"/>
                <w:szCs w:val="24"/>
                <w:lang w:eastAsia="en-US"/>
              </w:rPr>
              <w:t>помогает взыскать невыплаченные суммы оконча</w:t>
            </w:r>
            <w:r w:rsidR="004C44A9" w:rsidRPr="002A1C4C">
              <w:rPr>
                <w:b/>
                <w:sz w:val="24"/>
                <w:szCs w:val="24"/>
                <w:lang w:eastAsia="en-US"/>
              </w:rPr>
              <w:t>тельного расчета при увольнении</w:t>
            </w:r>
            <w:r w:rsidR="00842DB1" w:rsidRPr="002A1C4C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B77518" w:rsidTr="00DD13E0">
        <w:trPr>
          <w:gridAfter w:val="2"/>
          <w:wAfter w:w="8078" w:type="dxa"/>
          <w:trHeight w:val="34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2A1C4C" w:rsidRDefault="00811AE8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1C4C">
              <w:rPr>
                <w:b/>
                <w:sz w:val="28"/>
                <w:szCs w:val="28"/>
                <w:lang w:eastAsia="en-US"/>
              </w:rPr>
              <w:t>АВТОТРАНСПОРТ</w:t>
            </w:r>
          </w:p>
        </w:tc>
      </w:tr>
      <w:tr w:rsidR="00B77518" w:rsidTr="005C4785">
        <w:trPr>
          <w:gridAfter w:val="2"/>
          <w:wAfter w:w="8078" w:type="dxa"/>
          <w:trHeight w:val="5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8" w:rsidRDefault="00811AE8" w:rsidP="008948B1">
            <w:pPr>
              <w:rPr>
                <w:color w:val="000000"/>
                <w:sz w:val="24"/>
                <w:szCs w:val="24"/>
              </w:rPr>
            </w:pPr>
            <w:r w:rsidRPr="00CD7E49">
              <w:rPr>
                <w:color w:val="000000"/>
                <w:sz w:val="24"/>
                <w:szCs w:val="24"/>
              </w:rPr>
              <w:t xml:space="preserve">Муниципальное предприятие </w:t>
            </w:r>
            <w:proofErr w:type="gramStart"/>
            <w:r w:rsidRPr="00CD7E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CD7E49">
              <w:rPr>
                <w:color w:val="000000"/>
                <w:sz w:val="24"/>
                <w:szCs w:val="24"/>
              </w:rPr>
              <w:t>. Владивостока "Владивостокское производственное объединение пассажирского автотранспорта №1".</w:t>
            </w:r>
          </w:p>
          <w:p w:rsidR="00CD7E49" w:rsidRDefault="00CD7E49" w:rsidP="008948B1">
            <w:pPr>
              <w:rPr>
                <w:color w:val="000000"/>
                <w:sz w:val="24"/>
                <w:szCs w:val="24"/>
              </w:rPr>
            </w:pPr>
          </w:p>
          <w:p w:rsidR="00CD7E49" w:rsidRPr="00CD7E49" w:rsidRDefault="00CD7E49" w:rsidP="008948B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Владивостокский</w:t>
            </w:r>
          </w:p>
          <w:p w:rsidR="00B77518" w:rsidRPr="0034247F" w:rsidRDefault="00A508CB" w:rsidP="008948B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городской округ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B77518" w:rsidP="00903A0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161F0D" w:rsidRDefault="00B77518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8" w:rsidRPr="00A203D0" w:rsidRDefault="00B77518" w:rsidP="003C38FA">
            <w:pPr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49" w:rsidRPr="008436CC" w:rsidRDefault="00CD7E49" w:rsidP="003C38FA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F" w:rsidRPr="002A1C4C" w:rsidRDefault="00AF24B1" w:rsidP="00AF24B1">
            <w:pPr>
              <w:rPr>
                <w:b/>
                <w:i/>
                <w:lang w:eastAsia="en-US"/>
              </w:rPr>
            </w:pPr>
            <w:r w:rsidRPr="00AF24B1">
              <w:rPr>
                <w:b/>
                <w:lang w:eastAsia="en-US"/>
              </w:rPr>
              <w:t>Пров</w:t>
            </w:r>
            <w:r w:rsidR="00DE62EB">
              <w:rPr>
                <w:b/>
                <w:lang w:eastAsia="en-US"/>
              </w:rPr>
              <w:t xml:space="preserve">одится работа по заключению коллективного </w:t>
            </w:r>
            <w:r w:rsidRPr="00AF24B1">
              <w:rPr>
                <w:b/>
                <w:lang w:eastAsia="en-US"/>
              </w:rPr>
              <w:t>договора</w:t>
            </w:r>
            <w:r>
              <w:rPr>
                <w:b/>
                <w:i/>
                <w:lang w:eastAsia="en-US"/>
              </w:rPr>
              <w:t>.</w:t>
            </w:r>
          </w:p>
        </w:tc>
      </w:tr>
      <w:tr w:rsidR="00F3677C" w:rsidTr="00DD13E0">
        <w:trPr>
          <w:gridAfter w:val="2"/>
          <w:wAfter w:w="8078" w:type="dxa"/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1" w:rsidRDefault="001C70D1" w:rsidP="005C4785">
            <w:pPr>
              <w:rPr>
                <w:b/>
                <w:sz w:val="28"/>
                <w:szCs w:val="28"/>
                <w:lang w:eastAsia="en-US"/>
              </w:rPr>
            </w:pPr>
          </w:p>
          <w:p w:rsidR="00F319DA" w:rsidRPr="00F3677C" w:rsidRDefault="00051A6A" w:rsidP="00604E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АВИАСТРОЕНИЕ</w:t>
            </w:r>
          </w:p>
        </w:tc>
      </w:tr>
      <w:tr w:rsidR="00F3677C" w:rsidTr="005C4785">
        <w:trPr>
          <w:gridAfter w:val="2"/>
          <w:wAfter w:w="8078" w:type="dxa"/>
          <w:trHeight w:val="263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BB" w:rsidRDefault="00051A6A" w:rsidP="00051A6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АО ААК "ПРОГРЕСС"</w:t>
            </w:r>
          </w:p>
          <w:p w:rsidR="00051A6A" w:rsidRDefault="00051A6A" w:rsidP="00051A6A">
            <w:pPr>
              <w:rPr>
                <w:lang w:eastAsia="en-US"/>
              </w:rPr>
            </w:pPr>
          </w:p>
          <w:p w:rsidR="00051A6A" w:rsidRDefault="00051A6A" w:rsidP="00051A6A">
            <w:pPr>
              <w:rPr>
                <w:lang w:eastAsia="en-US"/>
              </w:rPr>
            </w:pPr>
          </w:p>
          <w:p w:rsidR="00051A6A" w:rsidRDefault="00051A6A" w:rsidP="00051A6A">
            <w:pPr>
              <w:rPr>
                <w:lang w:eastAsia="en-US"/>
              </w:rPr>
            </w:pPr>
          </w:p>
          <w:p w:rsidR="00763C93" w:rsidRDefault="00763C93" w:rsidP="00051A6A">
            <w:pPr>
              <w:rPr>
                <w:lang w:eastAsia="en-US"/>
              </w:rPr>
            </w:pPr>
          </w:p>
          <w:p w:rsidR="00763C93" w:rsidRDefault="00763C93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4A355D" w:rsidRDefault="004A355D" w:rsidP="00051A6A">
            <w:pPr>
              <w:rPr>
                <w:lang w:eastAsia="en-US"/>
              </w:rPr>
            </w:pPr>
          </w:p>
          <w:p w:rsidR="00051A6A" w:rsidRDefault="00051A6A" w:rsidP="00051A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Арсеньевский</w:t>
            </w:r>
            <w:proofErr w:type="spellEnd"/>
            <w:r>
              <w:rPr>
                <w:lang w:eastAsia="en-US"/>
              </w:rPr>
              <w:t xml:space="preserve"> городской округ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Default="00F3677C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F3677C" w:rsidRDefault="00F3677C" w:rsidP="00F3677C">
            <w:pPr>
              <w:rPr>
                <w:b/>
                <w:i/>
                <w:lang w:eastAsia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7C" w:rsidRPr="00954FBB" w:rsidRDefault="00F3677C" w:rsidP="00F851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6A" w:rsidRPr="00484665" w:rsidRDefault="00051A6A" w:rsidP="00F851A4">
            <w:pPr>
              <w:jc w:val="both"/>
              <w:rPr>
                <w:lang w:eastAsia="en-US"/>
              </w:rPr>
            </w:pPr>
            <w:r w:rsidRPr="00484665">
              <w:rPr>
                <w:lang w:eastAsia="en-US"/>
              </w:rPr>
              <w:t>Работодателем в нарушение Отраслевого соглашения по авиационной промышленности РФ и Коллективного договора проводится индексация тарифных ставок и окладов работников в размере 6,8%, а должна быть</w:t>
            </w:r>
            <w:r w:rsidR="000829BE">
              <w:rPr>
                <w:lang w:eastAsia="en-US"/>
              </w:rPr>
              <w:t xml:space="preserve"> </w:t>
            </w:r>
            <w:r w:rsidRPr="00484665">
              <w:rPr>
                <w:lang w:eastAsia="en-US"/>
              </w:rPr>
              <w:t xml:space="preserve">равной индексу потребительских цен на товары и </w:t>
            </w:r>
            <w:r w:rsidR="00763C93" w:rsidRPr="00484665">
              <w:rPr>
                <w:lang w:eastAsia="en-US"/>
              </w:rPr>
              <w:t>услуги в Приморском крае -</w:t>
            </w:r>
            <w:r w:rsidRPr="00484665">
              <w:rPr>
                <w:lang w:eastAsia="en-US"/>
              </w:rPr>
              <w:t>14,51 %</w:t>
            </w:r>
            <w:r w:rsidR="00763C93" w:rsidRPr="00484665">
              <w:rPr>
                <w:lang w:eastAsia="en-US"/>
              </w:rPr>
              <w:t xml:space="preserve"> (меньше на 7,7 %)</w:t>
            </w:r>
          </w:p>
          <w:p w:rsidR="00AD6030" w:rsidRPr="00484665" w:rsidRDefault="00F90C0A" w:rsidP="00AD1501">
            <w:pPr>
              <w:rPr>
                <w:lang w:eastAsia="en-US"/>
              </w:rPr>
            </w:pPr>
            <w:r w:rsidRPr="00484665">
              <w:rPr>
                <w:lang w:eastAsia="en-US"/>
              </w:rPr>
              <w:t xml:space="preserve">Приказ №1982 от 29.07.2022 года "Об индексации тарифных ставок и окладов" на АО ААК "ПРОГРЕСС"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0A" w:rsidRDefault="00345AC3" w:rsidP="003A250B">
            <w:pPr>
              <w:rPr>
                <w:b/>
                <w:lang w:eastAsia="en-US"/>
              </w:rPr>
            </w:pPr>
            <w:r w:rsidRPr="005B18A0">
              <w:rPr>
                <w:b/>
                <w:lang w:eastAsia="en-US"/>
              </w:rPr>
              <w:t xml:space="preserve">27.06.2023 </w:t>
            </w:r>
            <w:r w:rsidR="005B18A0" w:rsidRPr="005B18A0">
              <w:rPr>
                <w:b/>
                <w:lang w:eastAsia="en-US"/>
              </w:rPr>
              <w:t xml:space="preserve"> </w:t>
            </w:r>
            <w:r w:rsidRPr="005B18A0">
              <w:rPr>
                <w:b/>
                <w:lang w:eastAsia="en-US"/>
              </w:rPr>
              <w:t xml:space="preserve"> </w:t>
            </w:r>
            <w:r w:rsidR="005B18A0" w:rsidRPr="005B18A0">
              <w:rPr>
                <w:b/>
                <w:lang w:eastAsia="en-US"/>
              </w:rPr>
              <w:t xml:space="preserve">Приморский краевой суд </w:t>
            </w:r>
            <w:r w:rsidRPr="005B18A0">
              <w:rPr>
                <w:b/>
                <w:lang w:eastAsia="en-US"/>
              </w:rPr>
              <w:t xml:space="preserve"> </w:t>
            </w:r>
            <w:r w:rsidR="003A250B">
              <w:rPr>
                <w:b/>
                <w:lang w:eastAsia="en-US"/>
              </w:rPr>
              <w:t xml:space="preserve"> удовлетворил требования  </w:t>
            </w:r>
            <w:r w:rsidRPr="005B18A0">
              <w:rPr>
                <w:b/>
                <w:lang w:eastAsia="en-US"/>
              </w:rPr>
              <w:t>работников АО ААК «Прогресс»</w:t>
            </w:r>
            <w:r w:rsidR="00EA09B2">
              <w:rPr>
                <w:b/>
                <w:lang w:eastAsia="en-US"/>
              </w:rPr>
              <w:t xml:space="preserve"> </w:t>
            </w:r>
            <w:r w:rsidR="003A250B">
              <w:rPr>
                <w:b/>
                <w:lang w:eastAsia="en-US"/>
              </w:rPr>
              <w:t>о взыскании невыплаченной заработной платы, начисленной с учетом индексации тарифных ставок и должностных окладов на 14,51%.</w:t>
            </w:r>
          </w:p>
          <w:p w:rsidR="003A250B" w:rsidRPr="005B18A0" w:rsidRDefault="003A250B" w:rsidP="003A250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Работодатель</w:t>
            </w:r>
            <w:r w:rsidR="001E4563">
              <w:rPr>
                <w:b/>
                <w:lang w:eastAsia="en-US"/>
              </w:rPr>
              <w:t xml:space="preserve"> не согласился</w:t>
            </w:r>
            <w:r>
              <w:rPr>
                <w:b/>
                <w:lang w:eastAsia="en-US"/>
              </w:rPr>
              <w:t xml:space="preserve"> и  подал кассационную жалобу</w:t>
            </w:r>
            <w:r w:rsidR="00176C8D">
              <w:rPr>
                <w:b/>
                <w:lang w:eastAsia="en-US"/>
              </w:rPr>
              <w:t>,</w:t>
            </w:r>
            <w:r w:rsidR="00EF4699">
              <w:rPr>
                <w:b/>
                <w:lang w:eastAsia="en-US"/>
              </w:rPr>
              <w:t xml:space="preserve"> </w:t>
            </w:r>
            <w:r w:rsidR="003818FC">
              <w:rPr>
                <w:b/>
                <w:lang w:eastAsia="en-US"/>
              </w:rPr>
              <w:t>определением которой дело вернули на новое рассмотрение в апелляционную инстанцию. Дата рассмотрения не назначена.</w:t>
            </w:r>
          </w:p>
        </w:tc>
      </w:tr>
      <w:tr w:rsidR="00176C8D" w:rsidTr="00A56A53">
        <w:trPr>
          <w:gridAfter w:val="2"/>
          <w:wAfter w:w="8078" w:type="dxa"/>
          <w:trHeight w:val="55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Pr="00176C8D" w:rsidRDefault="001E1A0D" w:rsidP="001E1A0D">
            <w:pPr>
              <w:tabs>
                <w:tab w:val="center" w:pos="753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 w:rsidR="00176C8D" w:rsidRPr="00176C8D"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176C8D" w:rsidTr="005C4785">
        <w:trPr>
          <w:gridAfter w:val="2"/>
          <w:wAfter w:w="8078" w:type="dxa"/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Pr="001E1A0D" w:rsidRDefault="000A1809" w:rsidP="001C70D1">
            <w:pPr>
              <w:rPr>
                <w:sz w:val="24"/>
                <w:szCs w:val="24"/>
                <w:lang w:eastAsia="en-US"/>
              </w:rPr>
            </w:pPr>
            <w:r w:rsidRPr="001E1A0D">
              <w:rPr>
                <w:sz w:val="24"/>
                <w:szCs w:val="24"/>
                <w:lang w:eastAsia="en-US"/>
              </w:rPr>
              <w:t>Приморский край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Default="00176C8D" w:rsidP="00604E3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Pr="00F3677C" w:rsidRDefault="00176C8D" w:rsidP="00F3677C">
            <w:pPr>
              <w:rPr>
                <w:b/>
                <w:i/>
                <w:lang w:eastAsia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Pr="00954FBB" w:rsidRDefault="00176C8D" w:rsidP="00F851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Default="005C5343" w:rsidP="00225035">
            <w:pPr>
              <w:jc w:val="both"/>
              <w:rPr>
                <w:bCs/>
                <w:color w:val="464646"/>
                <w:sz w:val="24"/>
                <w:szCs w:val="24"/>
              </w:rPr>
            </w:pPr>
            <w:proofErr w:type="gramStart"/>
            <w:r w:rsidRPr="005B18A0">
              <w:rPr>
                <w:bCs/>
                <w:color w:val="464646"/>
                <w:sz w:val="24"/>
                <w:szCs w:val="24"/>
              </w:rPr>
              <w:t>Профсоюз работник</w:t>
            </w:r>
            <w:r>
              <w:rPr>
                <w:bCs/>
                <w:color w:val="464646"/>
                <w:sz w:val="24"/>
                <w:szCs w:val="24"/>
              </w:rPr>
              <w:t>ов образован</w:t>
            </w:r>
            <w:r w:rsidR="00225035">
              <w:rPr>
                <w:bCs/>
                <w:color w:val="464646"/>
                <w:sz w:val="24"/>
                <w:szCs w:val="24"/>
              </w:rPr>
              <w:t xml:space="preserve">ия Приморского </w:t>
            </w:r>
            <w:r w:rsidR="001009BA">
              <w:rPr>
                <w:bCs/>
                <w:color w:val="464646"/>
                <w:sz w:val="24"/>
                <w:szCs w:val="24"/>
              </w:rPr>
              <w:t xml:space="preserve">края </w:t>
            </w:r>
            <w:r w:rsidR="00225035">
              <w:rPr>
                <w:bCs/>
                <w:color w:val="464646"/>
                <w:sz w:val="24"/>
                <w:szCs w:val="24"/>
              </w:rPr>
              <w:t>обратился  в прокуратуру</w:t>
            </w:r>
            <w:r>
              <w:rPr>
                <w:bCs/>
                <w:color w:val="464646"/>
                <w:sz w:val="24"/>
                <w:szCs w:val="24"/>
              </w:rPr>
              <w:t xml:space="preserve"> Приморского края с </w:t>
            </w:r>
            <w:r w:rsidR="001009BA">
              <w:rPr>
                <w:bCs/>
                <w:color w:val="464646"/>
                <w:sz w:val="24"/>
                <w:szCs w:val="24"/>
              </w:rPr>
              <w:t>просьбой</w:t>
            </w:r>
            <w:r w:rsidR="00225035">
              <w:rPr>
                <w:bCs/>
                <w:color w:val="464646"/>
                <w:sz w:val="24"/>
                <w:szCs w:val="24"/>
              </w:rPr>
              <w:t xml:space="preserve"> проверить</w:t>
            </w:r>
            <w:r w:rsidR="001009BA">
              <w:rPr>
                <w:bCs/>
                <w:color w:val="464646"/>
                <w:sz w:val="24"/>
                <w:szCs w:val="24"/>
              </w:rPr>
              <w:t xml:space="preserve"> -</w:t>
            </w:r>
            <w:r w:rsidR="00225035">
              <w:rPr>
                <w:bCs/>
                <w:color w:val="464646"/>
                <w:sz w:val="24"/>
                <w:szCs w:val="24"/>
              </w:rPr>
              <w:t xml:space="preserve"> </w:t>
            </w:r>
            <w:r w:rsidR="001009BA">
              <w:rPr>
                <w:bCs/>
                <w:color w:val="464646"/>
                <w:sz w:val="24"/>
                <w:szCs w:val="24"/>
              </w:rPr>
              <w:t>соответствует ли требованиям   законодательства</w:t>
            </w:r>
            <w:r w:rsidR="00225035">
              <w:rPr>
                <w:bCs/>
                <w:color w:val="464646"/>
                <w:sz w:val="24"/>
                <w:szCs w:val="24"/>
              </w:rPr>
              <w:t xml:space="preserve"> постановление Правительства Приморского края от 03.04.2023 г. № 225-пп «О внесении изменений в постановление Администрации Приморского края от 08.05.2013 г. № 168- </w:t>
            </w:r>
            <w:proofErr w:type="spellStart"/>
            <w:r w:rsidR="00225035">
              <w:rPr>
                <w:bCs/>
                <w:color w:val="464646"/>
                <w:sz w:val="24"/>
                <w:szCs w:val="24"/>
              </w:rPr>
              <w:t>пп</w:t>
            </w:r>
            <w:proofErr w:type="spellEnd"/>
            <w:r w:rsidR="00225035">
              <w:rPr>
                <w:bCs/>
                <w:color w:val="464646"/>
                <w:sz w:val="24"/>
                <w:szCs w:val="24"/>
              </w:rPr>
              <w:t xml:space="preserve"> «О введении отраслевых систем оплаты труда работников государственных учреждений Приморского края»</w:t>
            </w:r>
            <w:r w:rsidR="005F636A">
              <w:rPr>
                <w:bCs/>
                <w:color w:val="464646"/>
                <w:sz w:val="24"/>
                <w:szCs w:val="24"/>
              </w:rPr>
              <w:t xml:space="preserve">, на основании </w:t>
            </w:r>
            <w:r w:rsidR="005F636A">
              <w:rPr>
                <w:bCs/>
                <w:color w:val="464646"/>
                <w:sz w:val="24"/>
                <w:szCs w:val="24"/>
              </w:rPr>
              <w:lastRenderedPageBreak/>
              <w:t>которого повышена заработная плата работникам 63 государственных  образовательных организаций</w:t>
            </w:r>
            <w:proofErr w:type="gramEnd"/>
            <w:r w:rsidR="005F636A">
              <w:rPr>
                <w:bCs/>
                <w:color w:val="464646"/>
                <w:sz w:val="24"/>
                <w:szCs w:val="24"/>
              </w:rPr>
              <w:t xml:space="preserve"> Приморского края, подведомственных Министерству образования Приморского края, а заработная плата педагогов 466 муниципальных образовательных организаций осталась без повышения.</w:t>
            </w:r>
          </w:p>
          <w:p w:rsidR="00B34CAF" w:rsidRDefault="00B34CAF" w:rsidP="00225035">
            <w:pPr>
              <w:jc w:val="both"/>
              <w:rPr>
                <w:b/>
                <w:i/>
                <w:lang w:eastAsia="en-US"/>
              </w:rPr>
            </w:pPr>
            <w:r>
              <w:rPr>
                <w:bCs/>
                <w:color w:val="464646"/>
                <w:sz w:val="24"/>
                <w:szCs w:val="24"/>
              </w:rPr>
              <w:t>Таким образом, если</w:t>
            </w:r>
            <w:r w:rsidR="00110A84">
              <w:rPr>
                <w:bCs/>
                <w:color w:val="464646"/>
                <w:sz w:val="24"/>
                <w:szCs w:val="24"/>
              </w:rPr>
              <w:t>, в первом случае,</w:t>
            </w:r>
            <w:r>
              <w:rPr>
                <w:bCs/>
                <w:color w:val="464646"/>
                <w:sz w:val="24"/>
                <w:szCs w:val="24"/>
              </w:rPr>
              <w:t xml:space="preserve"> </w:t>
            </w:r>
            <w:r w:rsidR="00110A84">
              <w:rPr>
                <w:bCs/>
                <w:color w:val="464646"/>
                <w:sz w:val="24"/>
                <w:szCs w:val="24"/>
              </w:rPr>
              <w:t>у педагогов 4 квалифицированного уровня оклад после индексации составил 23402 р., то</w:t>
            </w:r>
            <w:r w:rsidR="003054BA">
              <w:rPr>
                <w:bCs/>
                <w:color w:val="464646"/>
                <w:sz w:val="24"/>
                <w:szCs w:val="24"/>
              </w:rPr>
              <w:t>,</w:t>
            </w:r>
            <w:r w:rsidR="00110A84">
              <w:rPr>
                <w:bCs/>
                <w:color w:val="464646"/>
                <w:sz w:val="24"/>
                <w:szCs w:val="24"/>
              </w:rPr>
              <w:t xml:space="preserve"> у педагогов 4 квалифицированного уровня </w:t>
            </w:r>
            <w:proofErr w:type="spellStart"/>
            <w:r w:rsidR="00110A84">
              <w:rPr>
                <w:bCs/>
                <w:color w:val="464646"/>
                <w:sz w:val="24"/>
                <w:szCs w:val="24"/>
              </w:rPr>
              <w:t>Арсеньевского</w:t>
            </w:r>
            <w:proofErr w:type="spellEnd"/>
            <w:r w:rsidR="00110A84">
              <w:rPr>
                <w:bCs/>
                <w:color w:val="464646"/>
                <w:sz w:val="24"/>
                <w:szCs w:val="24"/>
              </w:rPr>
              <w:t xml:space="preserve"> городского округа  оклад составляет 16113 р. 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D" w:rsidRPr="001009BA" w:rsidRDefault="00294F17" w:rsidP="00C702F6">
            <w:pPr>
              <w:rPr>
                <w:b/>
                <w:i/>
                <w:lang w:eastAsia="en-US"/>
              </w:rPr>
            </w:pPr>
            <w:r>
              <w:rPr>
                <w:b/>
                <w:bCs/>
                <w:color w:val="464646"/>
                <w:sz w:val="24"/>
                <w:szCs w:val="24"/>
              </w:rPr>
              <w:lastRenderedPageBreak/>
              <w:t xml:space="preserve">По итогам обращения, в настоящее время органами прокуратуры </w:t>
            </w:r>
            <w:r w:rsidR="00C702F6">
              <w:rPr>
                <w:b/>
                <w:bCs/>
                <w:color w:val="464646"/>
                <w:sz w:val="24"/>
                <w:szCs w:val="24"/>
              </w:rPr>
              <w:t xml:space="preserve">Приморского края </w:t>
            </w:r>
            <w:r>
              <w:rPr>
                <w:b/>
                <w:bCs/>
                <w:color w:val="464646"/>
                <w:sz w:val="24"/>
                <w:szCs w:val="24"/>
              </w:rPr>
              <w:t xml:space="preserve">проводится </w:t>
            </w:r>
            <w:r w:rsidR="00C702F6">
              <w:rPr>
                <w:b/>
                <w:bCs/>
                <w:color w:val="464646"/>
                <w:sz w:val="24"/>
                <w:szCs w:val="24"/>
              </w:rPr>
              <w:t>работа и изучение ситуации в муниципальных образованиях Приморского края.</w:t>
            </w:r>
            <w:r>
              <w:rPr>
                <w:b/>
                <w:bCs/>
                <w:color w:val="464646"/>
                <w:sz w:val="24"/>
                <w:szCs w:val="24"/>
              </w:rPr>
              <w:t xml:space="preserve"> </w:t>
            </w:r>
          </w:p>
        </w:tc>
      </w:tr>
      <w:tr w:rsidR="00545BC7" w:rsidTr="00F80153">
        <w:trPr>
          <w:gridAfter w:val="2"/>
          <w:wAfter w:w="8078" w:type="dxa"/>
          <w:trHeight w:val="48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0D" w:rsidRDefault="001E1A0D" w:rsidP="001E1A0D">
            <w:pPr>
              <w:rPr>
                <w:b/>
                <w:bCs/>
                <w:color w:val="464646"/>
                <w:sz w:val="28"/>
                <w:szCs w:val="28"/>
              </w:rPr>
            </w:pPr>
          </w:p>
          <w:p w:rsidR="00545BC7" w:rsidRPr="00545BC7" w:rsidRDefault="00545BC7" w:rsidP="00545BC7">
            <w:pPr>
              <w:jc w:val="center"/>
              <w:rPr>
                <w:b/>
                <w:bCs/>
                <w:color w:val="464646"/>
                <w:sz w:val="28"/>
                <w:szCs w:val="28"/>
              </w:rPr>
            </w:pPr>
            <w:r w:rsidRPr="00545BC7">
              <w:rPr>
                <w:b/>
                <w:bCs/>
                <w:color w:val="464646"/>
                <w:sz w:val="28"/>
                <w:szCs w:val="28"/>
              </w:rPr>
              <w:t>ГЕОЛОГИЯ</w:t>
            </w:r>
          </w:p>
        </w:tc>
      </w:tr>
      <w:tr w:rsidR="00545BC7" w:rsidTr="00FC453D">
        <w:trPr>
          <w:gridAfter w:val="2"/>
          <w:wAfter w:w="8078" w:type="dxa"/>
          <w:trHeight w:val="84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C7" w:rsidRDefault="00545BC7" w:rsidP="001C70D1">
            <w:pPr>
              <w:rPr>
                <w:lang w:eastAsia="en-US"/>
              </w:rPr>
            </w:pPr>
            <w:r>
              <w:rPr>
                <w:lang w:eastAsia="en-US"/>
              </w:rPr>
              <w:t>АО «Дальневосточное  производственно-геологическое объединение»</w:t>
            </w:r>
          </w:p>
          <w:p w:rsidR="00545BC7" w:rsidRDefault="00545BC7" w:rsidP="001C70D1">
            <w:pPr>
              <w:rPr>
                <w:lang w:eastAsia="en-US"/>
              </w:rPr>
            </w:pPr>
          </w:p>
          <w:p w:rsidR="00545BC7" w:rsidRDefault="00545BC7" w:rsidP="001C70D1">
            <w:pPr>
              <w:rPr>
                <w:lang w:eastAsia="en-US"/>
              </w:rPr>
            </w:pPr>
          </w:p>
          <w:p w:rsidR="005C4785" w:rsidRDefault="005C4785" w:rsidP="001C70D1">
            <w:pPr>
              <w:rPr>
                <w:lang w:eastAsia="en-US"/>
              </w:rPr>
            </w:pPr>
          </w:p>
          <w:p w:rsidR="005C4785" w:rsidRDefault="005C4785" w:rsidP="001C70D1">
            <w:pPr>
              <w:rPr>
                <w:lang w:eastAsia="en-US"/>
              </w:rPr>
            </w:pPr>
          </w:p>
          <w:p w:rsidR="00545BC7" w:rsidRDefault="00545BC7" w:rsidP="001C70D1">
            <w:pPr>
              <w:rPr>
                <w:lang w:eastAsia="en-US"/>
              </w:rPr>
            </w:pPr>
          </w:p>
          <w:p w:rsidR="005C4785" w:rsidRDefault="005C4785" w:rsidP="001C70D1">
            <w:pPr>
              <w:rPr>
                <w:lang w:eastAsia="en-US"/>
              </w:rPr>
            </w:pPr>
          </w:p>
          <w:p w:rsidR="005C4785" w:rsidRDefault="005C4785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Default="00380C57" w:rsidP="001C70D1">
            <w:pPr>
              <w:rPr>
                <w:lang w:eastAsia="en-US"/>
              </w:rPr>
            </w:pPr>
          </w:p>
          <w:p w:rsidR="00380C57" w:rsidRPr="00FC453D" w:rsidRDefault="00545BC7" w:rsidP="00FC453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Владивостокский городской округ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57" w:rsidRDefault="00545BC7" w:rsidP="00305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28.08.2023</w:t>
            </w:r>
            <w:r w:rsidR="00170E89">
              <w:rPr>
                <w:b/>
                <w:lang w:eastAsia="en-US"/>
              </w:rPr>
              <w:t xml:space="preserve"> </w:t>
            </w:r>
            <w:r w:rsidRPr="00545BC7">
              <w:rPr>
                <w:b/>
                <w:lang w:eastAsia="en-US"/>
              </w:rPr>
              <w:t>г. расторгнут трудовой договор</w:t>
            </w:r>
            <w:r>
              <w:rPr>
                <w:b/>
                <w:lang w:eastAsia="en-US"/>
              </w:rPr>
              <w:t xml:space="preserve"> с председателем ППО по пункту 2 части 1 ст</w:t>
            </w:r>
            <w:r w:rsidR="005C4785">
              <w:rPr>
                <w:b/>
                <w:lang w:eastAsia="en-US"/>
              </w:rPr>
              <w:t xml:space="preserve">атьи 81 ТК РФ (сокращение численности или штата работников) с нарушением процедуры увольнения </w:t>
            </w:r>
            <w:r w:rsidR="003054BA">
              <w:rPr>
                <w:b/>
                <w:lang w:eastAsia="en-US"/>
              </w:rPr>
              <w:t>члена профсоюза.</w:t>
            </w:r>
          </w:p>
          <w:p w:rsidR="00380C57" w:rsidRDefault="00380C57" w:rsidP="00380C57">
            <w:pPr>
              <w:rPr>
                <w:rFonts w:eastAsiaTheme="minorHAnsi"/>
                <w:lang w:eastAsia="en-US"/>
              </w:rPr>
            </w:pPr>
          </w:p>
          <w:p w:rsidR="00FC453D" w:rsidRDefault="00FC453D" w:rsidP="00380C57">
            <w:pPr>
              <w:rPr>
                <w:rFonts w:eastAsiaTheme="minorHAnsi"/>
                <w:lang w:eastAsia="en-US"/>
              </w:rPr>
            </w:pPr>
          </w:p>
          <w:p w:rsidR="00380C57" w:rsidRPr="00380C57" w:rsidRDefault="00380C57" w:rsidP="00380C57">
            <w:pPr>
              <w:rPr>
                <w:b/>
                <w:lang w:eastAsia="en-US"/>
              </w:rPr>
            </w:pPr>
            <w:r w:rsidRPr="00380C57">
              <w:rPr>
                <w:rFonts w:eastAsiaTheme="minorHAnsi"/>
                <w:b/>
                <w:lang w:eastAsia="en-US"/>
              </w:rPr>
              <w:t xml:space="preserve">С 23 ноября по 31 декабря в вынужденный простой отправлены 7 работников </w:t>
            </w:r>
            <w:r w:rsidRPr="00380C57">
              <w:rPr>
                <w:b/>
                <w:lang w:eastAsia="en-US"/>
              </w:rPr>
              <w:t>АО «Дальневосточное  производственно-</w:t>
            </w:r>
            <w:r w:rsidRPr="00380C57">
              <w:rPr>
                <w:b/>
                <w:lang w:eastAsia="en-US"/>
              </w:rPr>
              <w:lastRenderedPageBreak/>
              <w:t>геологическое объединение»</w:t>
            </w:r>
          </w:p>
          <w:p w:rsidR="005C4785" w:rsidRPr="00FC453D" w:rsidRDefault="005C4785" w:rsidP="00FC453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C7" w:rsidRPr="00F3677C" w:rsidRDefault="00545BC7" w:rsidP="00F3677C">
            <w:pPr>
              <w:rPr>
                <w:b/>
                <w:i/>
                <w:lang w:eastAsia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C7" w:rsidRPr="00954FBB" w:rsidRDefault="00545BC7" w:rsidP="00F851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C7" w:rsidRPr="005B18A0" w:rsidRDefault="00545BC7" w:rsidP="00225035">
            <w:pPr>
              <w:jc w:val="both"/>
              <w:rPr>
                <w:bCs/>
                <w:color w:val="464646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57" w:rsidRDefault="00925894" w:rsidP="00993C51">
            <w:pPr>
              <w:rPr>
                <w:b/>
                <w:bCs/>
                <w:color w:val="464646"/>
              </w:rPr>
            </w:pPr>
            <w:r>
              <w:rPr>
                <w:b/>
                <w:bCs/>
                <w:color w:val="464646"/>
              </w:rPr>
              <w:t xml:space="preserve">Председатель первичной профсоюзной организации профсоюза работников </w:t>
            </w:r>
            <w:proofErr w:type="spellStart"/>
            <w:r>
              <w:rPr>
                <w:b/>
                <w:bCs/>
                <w:color w:val="464646"/>
              </w:rPr>
              <w:t>природноресурсного</w:t>
            </w:r>
            <w:proofErr w:type="spellEnd"/>
            <w:r>
              <w:rPr>
                <w:b/>
                <w:bCs/>
                <w:color w:val="464646"/>
              </w:rPr>
              <w:t xml:space="preserve"> комплекса РФ обратился в суд за защитой нарушенных прав</w:t>
            </w:r>
            <w:r w:rsidR="0034512A">
              <w:rPr>
                <w:b/>
                <w:bCs/>
                <w:color w:val="464646"/>
              </w:rPr>
              <w:t>.</w:t>
            </w:r>
            <w:r w:rsidR="003818FC">
              <w:rPr>
                <w:b/>
                <w:bCs/>
                <w:color w:val="464646"/>
              </w:rPr>
              <w:t xml:space="preserve"> </w:t>
            </w:r>
          </w:p>
          <w:p w:rsidR="00380C57" w:rsidRPr="00380C57" w:rsidRDefault="00380C57" w:rsidP="00380C57"/>
          <w:p w:rsidR="00380C57" w:rsidRPr="00380C57" w:rsidRDefault="00380C57" w:rsidP="00380C57"/>
          <w:p w:rsidR="00380C57" w:rsidRPr="00380C57" w:rsidRDefault="00380C57" w:rsidP="00380C57"/>
          <w:p w:rsidR="00380C57" w:rsidRPr="00380C57" w:rsidRDefault="00380C57" w:rsidP="00380C57"/>
          <w:p w:rsidR="00380C57" w:rsidRDefault="00380C57" w:rsidP="00380C57"/>
          <w:p w:rsidR="00545BC7" w:rsidRPr="00380C57" w:rsidRDefault="00380C57" w:rsidP="00380C57">
            <w:pPr>
              <w:rPr>
                <w:b/>
              </w:rPr>
            </w:pPr>
            <w:proofErr w:type="gramStart"/>
            <w:r w:rsidRPr="00380C57">
              <w:rPr>
                <w:b/>
              </w:rPr>
              <w:t xml:space="preserve">В соответствии с приказом от 21.11.2023 г. № 133/к АО «Дальневосточное ПГО» с оплатой простоя в размере 2/3 </w:t>
            </w:r>
            <w:r w:rsidRPr="00380C57">
              <w:rPr>
                <w:b/>
              </w:rPr>
              <w:lastRenderedPageBreak/>
              <w:t>от среднего заработка</w:t>
            </w:r>
            <w:proofErr w:type="gramEnd"/>
          </w:p>
        </w:tc>
      </w:tr>
      <w:tr w:rsidR="00F80153" w:rsidTr="00FE447D">
        <w:trPr>
          <w:gridAfter w:val="2"/>
          <w:wAfter w:w="8078" w:type="dxa"/>
          <w:trHeight w:val="55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Pr="00F80153" w:rsidRDefault="00F80153" w:rsidP="00F80153">
            <w:pPr>
              <w:jc w:val="center"/>
              <w:rPr>
                <w:b/>
                <w:bCs/>
                <w:color w:val="464646"/>
                <w:sz w:val="24"/>
                <w:szCs w:val="24"/>
              </w:rPr>
            </w:pPr>
            <w:r w:rsidRPr="00F80153">
              <w:rPr>
                <w:b/>
                <w:bCs/>
                <w:color w:val="464646"/>
                <w:sz w:val="24"/>
                <w:szCs w:val="24"/>
              </w:rPr>
              <w:lastRenderedPageBreak/>
              <w:t>КУЛЬТУРА</w:t>
            </w:r>
          </w:p>
        </w:tc>
      </w:tr>
      <w:tr w:rsidR="00F80153" w:rsidTr="005C4785">
        <w:trPr>
          <w:gridAfter w:val="2"/>
          <w:wAfter w:w="8078" w:type="dxa"/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36" w:rsidRDefault="00C53336" w:rsidP="001C70D1">
            <w:pPr>
              <w:rPr>
                <w:lang w:eastAsia="en-US"/>
              </w:rPr>
            </w:pPr>
          </w:p>
          <w:p w:rsidR="00C53336" w:rsidRDefault="00C53336" w:rsidP="001C70D1">
            <w:pPr>
              <w:rPr>
                <w:lang w:eastAsia="en-US"/>
              </w:rPr>
            </w:pPr>
          </w:p>
          <w:p w:rsidR="00C53336" w:rsidRDefault="00C53336" w:rsidP="001C70D1">
            <w:pPr>
              <w:rPr>
                <w:lang w:eastAsia="en-US"/>
              </w:rPr>
            </w:pPr>
          </w:p>
          <w:p w:rsidR="00C53336" w:rsidRDefault="00C53336" w:rsidP="001C70D1">
            <w:pPr>
              <w:rPr>
                <w:lang w:eastAsia="en-US"/>
              </w:rPr>
            </w:pPr>
          </w:p>
          <w:p w:rsidR="00C53336" w:rsidRDefault="00C53336" w:rsidP="001C70D1">
            <w:pPr>
              <w:rPr>
                <w:lang w:eastAsia="en-US"/>
              </w:rPr>
            </w:pPr>
          </w:p>
          <w:p w:rsidR="00C53336" w:rsidRDefault="00C53336" w:rsidP="001C70D1">
            <w:pPr>
              <w:rPr>
                <w:lang w:eastAsia="en-US"/>
              </w:rPr>
            </w:pPr>
          </w:p>
          <w:p w:rsidR="00F80153" w:rsidRDefault="00C53336" w:rsidP="001C70D1">
            <w:pPr>
              <w:rPr>
                <w:lang w:eastAsia="en-US"/>
              </w:rPr>
            </w:pPr>
            <w:r>
              <w:rPr>
                <w:lang w:eastAsia="en-US"/>
              </w:rPr>
              <w:t>Дальнегорский городской округ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Default="00F80153" w:rsidP="00462A4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Pr="00F3677C" w:rsidRDefault="00F80153" w:rsidP="00F3677C">
            <w:pPr>
              <w:rPr>
                <w:b/>
                <w:i/>
                <w:lang w:eastAsia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Pr="00954FBB" w:rsidRDefault="00F80153" w:rsidP="00F851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Default="00DC2D16" w:rsidP="00225035">
            <w:pPr>
              <w:jc w:val="both"/>
              <w:rPr>
                <w:b/>
                <w:bCs/>
                <w:color w:val="464646"/>
              </w:rPr>
            </w:pPr>
            <w:r>
              <w:rPr>
                <w:b/>
                <w:bCs/>
                <w:color w:val="464646"/>
              </w:rPr>
              <w:t>Приморская краевая организация</w:t>
            </w:r>
          </w:p>
          <w:p w:rsidR="00476036" w:rsidRPr="00476036" w:rsidRDefault="00DC2D16" w:rsidP="004760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color w:val="464646"/>
              </w:rPr>
              <w:t xml:space="preserve">Общероссийского профессионального союза работников культуры обеспокоена ухудшением социально-экономического положения работников культуры, т.к. с 01.10.2023 г. </w:t>
            </w:r>
            <w:r w:rsidRPr="00476036">
              <w:rPr>
                <w:b/>
                <w:bCs/>
                <w:color w:val="464646"/>
              </w:rPr>
              <w:t>не проиндексирована</w:t>
            </w:r>
            <w:r>
              <w:rPr>
                <w:b/>
                <w:bCs/>
                <w:color w:val="464646"/>
              </w:rPr>
              <w:t xml:space="preserve"> заработная пл</w:t>
            </w:r>
            <w:r w:rsidR="00910CF0">
              <w:rPr>
                <w:b/>
                <w:bCs/>
                <w:color w:val="464646"/>
              </w:rPr>
              <w:t>ата</w:t>
            </w:r>
            <w:r w:rsidR="007550D2">
              <w:rPr>
                <w:b/>
                <w:bCs/>
                <w:color w:val="464646"/>
              </w:rPr>
              <w:t xml:space="preserve"> на основании</w:t>
            </w:r>
            <w:r>
              <w:rPr>
                <w:b/>
                <w:bCs/>
                <w:color w:val="464646"/>
              </w:rPr>
              <w:t xml:space="preserve"> </w:t>
            </w:r>
            <w:r w:rsidR="007550D2">
              <w:rPr>
                <w:b/>
                <w:bCs/>
                <w:color w:val="464646"/>
              </w:rPr>
              <w:t>Постановления</w:t>
            </w:r>
            <w:r>
              <w:rPr>
                <w:b/>
                <w:bCs/>
                <w:color w:val="464646"/>
              </w:rPr>
              <w:t xml:space="preserve"> Правительства ПК от 27.07.2023 г. № 512-пп «</w:t>
            </w:r>
            <w:r w:rsidR="00910CF0">
              <w:rPr>
                <w:b/>
                <w:bCs/>
                <w:color w:val="464646"/>
              </w:rPr>
              <w:t>О внесении изменения в постановление Правительства ПК от 09.09.2022 г. № 610-пп «Об индексации заработной платы работников государственных учреждений ПК в 2023 году»</w:t>
            </w:r>
            <w:r w:rsidR="007550D2">
              <w:rPr>
                <w:b/>
                <w:bCs/>
                <w:color w:val="464646"/>
              </w:rPr>
              <w:t>,</w:t>
            </w:r>
            <w:r w:rsidR="00910CF0">
              <w:rPr>
                <w:b/>
                <w:bCs/>
                <w:color w:val="464646"/>
              </w:rPr>
              <w:t xml:space="preserve"> в соответствии с которым </w:t>
            </w:r>
            <w:r>
              <w:rPr>
                <w:b/>
                <w:bCs/>
                <w:color w:val="464646"/>
              </w:rPr>
              <w:t xml:space="preserve"> </w:t>
            </w:r>
            <w:r w:rsidR="00476036">
              <w:rPr>
                <w:b/>
                <w:bCs/>
                <w:color w:val="464646"/>
              </w:rPr>
              <w:t>зарплата должна быть проиндексирована</w:t>
            </w:r>
            <w:r w:rsidR="0047603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476036" w:rsidRPr="00476036"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End"/>
            <w:r w:rsidR="00476036" w:rsidRPr="00476036">
              <w:rPr>
                <w:rFonts w:eastAsiaTheme="minorHAnsi"/>
                <w:b/>
                <w:bCs/>
                <w:lang w:eastAsia="en-US"/>
              </w:rPr>
              <w:t xml:space="preserve"> 1,109</w:t>
            </w:r>
            <w:r w:rsidR="00476036">
              <w:rPr>
                <w:rFonts w:eastAsiaTheme="minorHAnsi"/>
                <w:b/>
                <w:bCs/>
                <w:lang w:eastAsia="en-US"/>
              </w:rPr>
              <w:t xml:space="preserve"> раза размера окладов.</w:t>
            </w:r>
          </w:p>
          <w:p w:rsidR="00DC2D16" w:rsidRPr="005B18A0" w:rsidRDefault="00DC2D16" w:rsidP="00225035">
            <w:pPr>
              <w:jc w:val="both"/>
              <w:rPr>
                <w:bCs/>
                <w:color w:val="464646"/>
              </w:rPr>
            </w:pPr>
            <w:r w:rsidRPr="00476036">
              <w:rPr>
                <w:b/>
                <w:bCs/>
                <w:color w:val="464646"/>
              </w:rPr>
              <w:t xml:space="preserve">  </w:t>
            </w:r>
            <w:r w:rsidR="007550D2">
              <w:rPr>
                <w:b/>
                <w:bCs/>
                <w:color w:val="464646"/>
              </w:rPr>
              <w:t xml:space="preserve"> Крайком направил  соответствующее обращение </w:t>
            </w:r>
            <w:r w:rsidRPr="00476036">
              <w:rPr>
                <w:b/>
                <w:bCs/>
                <w:color w:val="464646"/>
              </w:rPr>
              <w:t xml:space="preserve"> к главе </w:t>
            </w:r>
            <w:proofErr w:type="spellStart"/>
            <w:r w:rsidRPr="00476036">
              <w:rPr>
                <w:b/>
                <w:bCs/>
                <w:color w:val="464646"/>
              </w:rPr>
              <w:t>Дальнегорского</w:t>
            </w:r>
            <w:proofErr w:type="spellEnd"/>
            <w:r>
              <w:rPr>
                <w:b/>
                <w:bCs/>
                <w:color w:val="464646"/>
              </w:rPr>
              <w:t xml:space="preserve"> городского округа</w:t>
            </w:r>
            <w:r w:rsidR="007550D2">
              <w:rPr>
                <w:b/>
                <w:bCs/>
                <w:color w:val="464646"/>
              </w:rPr>
              <w:t>.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Pr="001009BA" w:rsidRDefault="00C53336" w:rsidP="00993C51">
            <w:pPr>
              <w:rPr>
                <w:b/>
                <w:bCs/>
                <w:color w:val="464646"/>
              </w:rPr>
            </w:pPr>
            <w:r>
              <w:rPr>
                <w:b/>
                <w:bCs/>
                <w:color w:val="464646"/>
              </w:rPr>
              <w:t xml:space="preserve">Краевой комитет Приморской краевой организации </w:t>
            </w:r>
            <w:r w:rsidR="00DC2D16">
              <w:rPr>
                <w:b/>
                <w:bCs/>
                <w:color w:val="464646"/>
              </w:rPr>
              <w:t>Общероссийского профессионального союза работников культуры ждет ответа на обращение</w:t>
            </w:r>
            <w:r w:rsidR="00116676">
              <w:rPr>
                <w:b/>
                <w:bCs/>
                <w:color w:val="464646"/>
              </w:rPr>
              <w:t>.</w:t>
            </w:r>
          </w:p>
        </w:tc>
      </w:tr>
      <w:tr w:rsidR="00CA5DA4" w:rsidRPr="00604E36" w:rsidTr="00594763">
        <w:trPr>
          <w:gridBefore w:val="7"/>
          <w:wBefore w:w="20941" w:type="dxa"/>
          <w:trHeight w:val="136"/>
        </w:trPr>
        <w:tc>
          <w:tcPr>
            <w:tcW w:w="241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24F0E" w:rsidRDefault="00624F0E" w:rsidP="00806CDA"/>
          <w:p w:rsidR="00624F0E" w:rsidRPr="00B37241" w:rsidRDefault="005C4785" w:rsidP="00806CDA">
            <w:r>
              <w:t xml:space="preserve">                    </w:t>
            </w:r>
          </w:p>
        </w:tc>
      </w:tr>
    </w:tbl>
    <w:p w:rsidR="003054BA" w:rsidRDefault="003054BA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E3493" w:rsidRDefault="007E3493" w:rsidP="00E0537A">
      <w:pPr>
        <w:ind w:right="-1134"/>
        <w:rPr>
          <w:b/>
          <w:sz w:val="28"/>
          <w:szCs w:val="28"/>
        </w:rPr>
      </w:pPr>
    </w:p>
    <w:p w:rsidR="007550D2" w:rsidRDefault="007550D2" w:rsidP="00E0537A">
      <w:pPr>
        <w:ind w:right="-1134"/>
        <w:rPr>
          <w:b/>
          <w:sz w:val="28"/>
          <w:szCs w:val="28"/>
        </w:rPr>
      </w:pPr>
    </w:p>
    <w:p w:rsidR="007550D2" w:rsidRDefault="007550D2" w:rsidP="00E0537A">
      <w:pPr>
        <w:ind w:right="-1134"/>
        <w:rPr>
          <w:b/>
          <w:sz w:val="28"/>
          <w:szCs w:val="28"/>
        </w:rPr>
      </w:pPr>
    </w:p>
    <w:p w:rsidR="007550D2" w:rsidRDefault="007550D2" w:rsidP="00E0537A">
      <w:pPr>
        <w:ind w:right="-1134"/>
        <w:rPr>
          <w:b/>
          <w:sz w:val="28"/>
          <w:szCs w:val="28"/>
        </w:rPr>
      </w:pPr>
    </w:p>
    <w:p w:rsidR="007550D2" w:rsidRDefault="007550D2" w:rsidP="00E0537A">
      <w:pPr>
        <w:ind w:right="-1134"/>
        <w:rPr>
          <w:b/>
          <w:sz w:val="28"/>
          <w:szCs w:val="28"/>
        </w:rPr>
      </w:pPr>
    </w:p>
    <w:p w:rsidR="003054BA" w:rsidRDefault="003054BA" w:rsidP="005C4785">
      <w:pPr>
        <w:ind w:right="-1134"/>
        <w:jc w:val="center"/>
        <w:rPr>
          <w:b/>
          <w:sz w:val="28"/>
          <w:szCs w:val="28"/>
        </w:rPr>
      </w:pPr>
    </w:p>
    <w:p w:rsidR="00443EF1" w:rsidRDefault="00443EF1" w:rsidP="005C4785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24872">
        <w:rPr>
          <w:b/>
          <w:sz w:val="28"/>
          <w:szCs w:val="28"/>
        </w:rPr>
        <w:t>расследовании несчастных случаев</w:t>
      </w:r>
    </w:p>
    <w:p w:rsidR="00443EF1" w:rsidRDefault="00443EF1" w:rsidP="007B6A96">
      <w:pPr>
        <w:ind w:right="-1134"/>
        <w:jc w:val="center"/>
        <w:rPr>
          <w:b/>
        </w:rPr>
      </w:pPr>
      <w:r>
        <w:rPr>
          <w:b/>
        </w:rPr>
        <w:t>(статьи 228.1., 229 Трудового кодекса Российской Федерации)</w:t>
      </w:r>
    </w:p>
    <w:p w:rsidR="00443EF1" w:rsidRDefault="00443EF1" w:rsidP="00443EF1">
      <w:pPr>
        <w:ind w:right="-1134"/>
        <w:jc w:val="center"/>
        <w:rPr>
          <w:b/>
        </w:rPr>
      </w:pPr>
    </w:p>
    <w:tbl>
      <w:tblPr>
        <w:tblW w:w="155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5159"/>
        <w:gridCol w:w="1560"/>
        <w:gridCol w:w="2126"/>
        <w:gridCol w:w="3544"/>
        <w:gridCol w:w="2184"/>
      </w:tblGrid>
      <w:tr w:rsidR="00443EF1" w:rsidTr="00E62200">
        <w:trPr>
          <w:trHeight w:val="106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F1" w:rsidRDefault="00375506" w:rsidP="00AB1246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F1" w:rsidRDefault="00443EF1" w:rsidP="00AB124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F1" w:rsidRDefault="00443EF1" w:rsidP="00AB124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получено</w:t>
            </w:r>
          </w:p>
          <w:p w:rsidR="00443EF1" w:rsidRDefault="00443EF1" w:rsidP="00AB124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F1" w:rsidRDefault="00443EF1" w:rsidP="00AB1246">
            <w:pPr>
              <w:spacing w:before="120"/>
              <w:ind w:righ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Количество/</w:t>
            </w:r>
          </w:p>
          <w:p w:rsidR="00443EF1" w:rsidRDefault="00443EF1" w:rsidP="00AB1246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тяжести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F1" w:rsidRDefault="00443EF1" w:rsidP="00AB124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профсоюза</w:t>
            </w:r>
          </w:p>
          <w:p w:rsidR="00443EF1" w:rsidRDefault="00443EF1" w:rsidP="00AB124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расследовании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F1" w:rsidRDefault="00443EF1" w:rsidP="00AB124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443EF1" w:rsidTr="00AB1246">
        <w:trPr>
          <w:trHeight w:val="173"/>
        </w:trPr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F1" w:rsidRPr="00BF082E" w:rsidRDefault="00853648" w:rsidP="00AB1246">
            <w:pPr>
              <w:spacing w:before="120"/>
              <w:ind w:right="-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МОРСКОЙ ТРАНСПОРТ</w:t>
            </w:r>
          </w:p>
        </w:tc>
      </w:tr>
      <w:tr w:rsidR="00ED1944" w:rsidTr="00E62200">
        <w:trPr>
          <w:trHeight w:val="9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26" w:rsidRDefault="00ED1944" w:rsidP="008A55FC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853648" w:rsidRDefault="00853648" w:rsidP="007B6A96">
            <w:pPr>
              <w:rPr>
                <w:sz w:val="26"/>
                <w:szCs w:val="26"/>
              </w:rPr>
            </w:pPr>
          </w:p>
          <w:p w:rsidR="00853648" w:rsidRDefault="00853648" w:rsidP="00853648">
            <w:pPr>
              <w:rPr>
                <w:sz w:val="26"/>
                <w:szCs w:val="26"/>
              </w:rPr>
            </w:pPr>
          </w:p>
          <w:p w:rsidR="00ED1944" w:rsidRPr="00853648" w:rsidRDefault="00853648" w:rsidP="0085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90174F" w:rsidP="009E262E">
            <w:pPr>
              <w:ind w:right="-454"/>
            </w:pPr>
            <w:r>
              <w:t>Акционерное общест</w:t>
            </w:r>
            <w:r w:rsidR="00853648">
              <w:t xml:space="preserve">во «Транс </w:t>
            </w:r>
            <w:proofErr w:type="spellStart"/>
            <w:r w:rsidR="00853648">
              <w:t>Винд</w:t>
            </w:r>
            <w:proofErr w:type="spellEnd"/>
            <w:r w:rsidR="00853648">
              <w:t xml:space="preserve"> Флот</w:t>
            </w:r>
            <w:r>
              <w:t>»</w:t>
            </w:r>
          </w:p>
          <w:p w:rsidR="00E62200" w:rsidRDefault="0090174F" w:rsidP="007B6A96">
            <w:pPr>
              <w:ind w:right="-454"/>
            </w:pPr>
            <w:r>
              <w:t>Владивостокский городской округ</w:t>
            </w:r>
          </w:p>
          <w:p w:rsidR="00853648" w:rsidRDefault="00853648" w:rsidP="007B6A96">
            <w:pPr>
              <w:ind w:right="-454"/>
            </w:pPr>
          </w:p>
          <w:p w:rsidR="00853648" w:rsidRDefault="00853648" w:rsidP="007B6A96">
            <w:pPr>
              <w:ind w:right="-454"/>
            </w:pPr>
            <w:r>
              <w:t>Общество с ограниченной ответственностью</w:t>
            </w:r>
          </w:p>
          <w:p w:rsidR="00853648" w:rsidRDefault="00853648" w:rsidP="007B6A96">
            <w:pPr>
              <w:ind w:right="-454"/>
            </w:pPr>
            <w:r>
              <w:t>«ПРАЙС Ко</w:t>
            </w:r>
            <w:proofErr w:type="gramStart"/>
            <w:r>
              <w:t xml:space="preserve">., </w:t>
            </w:r>
            <w:proofErr w:type="gramEnd"/>
            <w:r>
              <w:t>ЛТД»</w:t>
            </w:r>
          </w:p>
          <w:p w:rsidR="00853648" w:rsidRDefault="00853648" w:rsidP="00853648">
            <w:pPr>
              <w:ind w:right="-454"/>
            </w:pPr>
            <w:r>
              <w:t>Владивостокский городской округ</w:t>
            </w:r>
          </w:p>
          <w:p w:rsidR="00853648" w:rsidRPr="00C530C7" w:rsidRDefault="00853648" w:rsidP="007B6A96">
            <w:pPr>
              <w:ind w:right="-45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C7" w:rsidRDefault="00853648" w:rsidP="00596026">
            <w:r>
              <w:t>29</w:t>
            </w:r>
            <w:r w:rsidR="00C8570C">
              <w:t>.11</w:t>
            </w:r>
            <w:r w:rsidR="00903E35">
              <w:t>.2023</w:t>
            </w:r>
          </w:p>
          <w:p w:rsidR="00C530C7" w:rsidRPr="00C530C7" w:rsidRDefault="00C530C7" w:rsidP="00C530C7"/>
          <w:p w:rsidR="00C530C7" w:rsidRDefault="00C530C7" w:rsidP="00C530C7"/>
          <w:p w:rsidR="00ED1944" w:rsidRPr="00C530C7" w:rsidRDefault="00853648" w:rsidP="00C530C7">
            <w:r>
              <w:t>29.11.23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C7" w:rsidRPr="00853648" w:rsidRDefault="00807265" w:rsidP="00596026">
            <w:pPr>
              <w:rPr>
                <w:b/>
              </w:rPr>
            </w:pPr>
            <w:r w:rsidRPr="00853648">
              <w:rPr>
                <w:b/>
              </w:rPr>
              <w:t>1/</w:t>
            </w:r>
            <w:r w:rsidR="0090174F" w:rsidRPr="00853648">
              <w:rPr>
                <w:b/>
              </w:rPr>
              <w:t>тяжелый</w:t>
            </w:r>
          </w:p>
          <w:p w:rsidR="00C530C7" w:rsidRPr="00853648" w:rsidRDefault="00C530C7" w:rsidP="00C530C7">
            <w:pPr>
              <w:rPr>
                <w:b/>
              </w:rPr>
            </w:pPr>
          </w:p>
          <w:p w:rsidR="00C530C7" w:rsidRPr="00853648" w:rsidRDefault="00C530C7" w:rsidP="00C530C7">
            <w:pPr>
              <w:rPr>
                <w:b/>
              </w:rPr>
            </w:pPr>
          </w:p>
          <w:p w:rsidR="00ED1944" w:rsidRPr="00853648" w:rsidRDefault="00853648" w:rsidP="00C530C7">
            <w:pPr>
              <w:rPr>
                <w:b/>
              </w:rPr>
            </w:pPr>
            <w:r w:rsidRPr="00853648">
              <w:rPr>
                <w:b/>
              </w:rPr>
              <w:t>1/смертельный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5" w:rsidRDefault="0090174F" w:rsidP="00807265">
            <w:pPr>
              <w:ind w:right="-454"/>
            </w:pPr>
            <w:r>
              <w:t>К</w:t>
            </w:r>
            <w:r w:rsidR="00807265" w:rsidRPr="00ED1944">
              <w:t>СОП «Федерация профсоюзов Приморского края»</w:t>
            </w:r>
          </w:p>
          <w:p w:rsidR="00807265" w:rsidRPr="00596026" w:rsidRDefault="00807265" w:rsidP="00807265"/>
          <w:p w:rsidR="00853648" w:rsidRDefault="00853648" w:rsidP="00853648">
            <w:pPr>
              <w:ind w:right="-454"/>
            </w:pPr>
            <w:r>
              <w:t>К</w:t>
            </w:r>
            <w:r w:rsidRPr="00ED1944">
              <w:t>СОП «Федерация профсоюзов Приморского края»</w:t>
            </w:r>
          </w:p>
          <w:p w:rsidR="00ED1944" w:rsidRPr="00596026" w:rsidRDefault="00ED1944" w:rsidP="00C530C7">
            <w:pPr>
              <w:ind w:right="-454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944" w:rsidRDefault="00ED1944" w:rsidP="008A55FC">
            <w:pPr>
              <w:spacing w:before="120"/>
              <w:ind w:right="-454"/>
              <w:rPr>
                <w:sz w:val="26"/>
                <w:szCs w:val="26"/>
              </w:rPr>
            </w:pPr>
          </w:p>
        </w:tc>
      </w:tr>
      <w:tr w:rsidR="0090174F" w:rsidTr="0090174F">
        <w:trPr>
          <w:trHeight w:val="370"/>
        </w:trPr>
        <w:tc>
          <w:tcPr>
            <w:tcW w:w="15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4F" w:rsidRPr="0090174F" w:rsidRDefault="00853648" w:rsidP="008A55FC">
            <w:pPr>
              <w:spacing w:before="120"/>
              <w:ind w:right="-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</w:p>
        </w:tc>
      </w:tr>
      <w:tr w:rsidR="0090174F" w:rsidTr="00E62200">
        <w:trPr>
          <w:trHeight w:val="9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4F" w:rsidRDefault="00853648" w:rsidP="008A55FC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0174F">
              <w:rPr>
                <w:sz w:val="26"/>
                <w:szCs w:val="26"/>
              </w:rPr>
              <w:t>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853648" w:rsidP="009E262E">
            <w:pPr>
              <w:ind w:right="-454"/>
            </w:pPr>
            <w:r>
              <w:t xml:space="preserve"> О</w:t>
            </w:r>
            <w:r w:rsidR="0090174F">
              <w:t xml:space="preserve">бщество </w:t>
            </w:r>
            <w:r>
              <w:t xml:space="preserve">с ограниченной ответственностью </w:t>
            </w:r>
            <w:r w:rsidR="00096AED">
              <w:t>«Вектор групп</w:t>
            </w:r>
            <w:r w:rsidR="0090174F">
              <w:t>»</w:t>
            </w:r>
          </w:p>
          <w:p w:rsidR="0090174F" w:rsidRDefault="00FC453D" w:rsidP="009E262E">
            <w:pPr>
              <w:ind w:right="-454"/>
            </w:pPr>
            <w:r>
              <w:t xml:space="preserve"> Г</w:t>
            </w:r>
            <w:r w:rsidR="0090174F">
              <w:t>ородской округ</w:t>
            </w:r>
            <w:r>
              <w:t xml:space="preserve"> Большой Камень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096AED" w:rsidP="00596026">
            <w:r>
              <w:t>29</w:t>
            </w:r>
            <w:r w:rsidR="0090174F">
              <w:t>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90174F" w:rsidP="00596026">
            <w:pPr>
              <w:rPr>
                <w:b/>
              </w:rPr>
            </w:pPr>
            <w:r>
              <w:rPr>
                <w:b/>
              </w:rPr>
              <w:t>1/смертельный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90174F" w:rsidP="0090174F">
            <w:pPr>
              <w:ind w:right="-454"/>
            </w:pPr>
            <w:r>
              <w:t>К</w:t>
            </w:r>
            <w:r w:rsidRPr="00ED1944">
              <w:t>СОП «Федерация профсоюзов Приморского края»</w:t>
            </w:r>
          </w:p>
          <w:p w:rsidR="0090174F" w:rsidRPr="00ED1944" w:rsidRDefault="0090174F" w:rsidP="00807265">
            <w:pPr>
              <w:ind w:right="-454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90174F" w:rsidP="008A55FC">
            <w:pPr>
              <w:spacing w:before="120"/>
              <w:ind w:right="-454"/>
              <w:rPr>
                <w:sz w:val="26"/>
                <w:szCs w:val="26"/>
              </w:rPr>
            </w:pPr>
          </w:p>
        </w:tc>
      </w:tr>
      <w:tr w:rsidR="008378A0" w:rsidTr="008378A0">
        <w:trPr>
          <w:trHeight w:val="391"/>
        </w:trPr>
        <w:tc>
          <w:tcPr>
            <w:tcW w:w="15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A0" w:rsidRPr="008378A0" w:rsidRDefault="00096AED" w:rsidP="000912F2">
            <w:pPr>
              <w:spacing w:before="120"/>
              <w:ind w:right="-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90174F" w:rsidTr="000912F2">
        <w:trPr>
          <w:trHeight w:val="9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4F" w:rsidRDefault="00096AED" w:rsidP="000912F2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378A0">
              <w:rPr>
                <w:sz w:val="26"/>
                <w:szCs w:val="26"/>
              </w:rPr>
              <w:t>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8378A0" w:rsidP="000912F2">
            <w:pPr>
              <w:ind w:right="-454"/>
            </w:pPr>
            <w:r w:rsidRPr="008378A0">
              <w:t xml:space="preserve"> </w:t>
            </w:r>
            <w:r w:rsidR="00096AED">
              <w:t>О</w:t>
            </w:r>
            <w:r>
              <w:t xml:space="preserve">бщество </w:t>
            </w:r>
            <w:r w:rsidR="00096AED">
              <w:t xml:space="preserve">с ограниченной ответственностью </w:t>
            </w:r>
            <w:r>
              <w:t>«</w:t>
            </w:r>
            <w:proofErr w:type="spellStart"/>
            <w:r w:rsidR="00096AED">
              <w:t>Альфатранс</w:t>
            </w:r>
            <w:proofErr w:type="spellEnd"/>
            <w:r>
              <w:t>»</w:t>
            </w:r>
          </w:p>
          <w:p w:rsidR="008378A0" w:rsidRPr="008378A0" w:rsidRDefault="00096AED" w:rsidP="000912F2">
            <w:pPr>
              <w:ind w:right="-454"/>
            </w:pPr>
            <w:r>
              <w:t>Владивостокский</w:t>
            </w:r>
            <w:r w:rsidR="008378A0"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096AED" w:rsidP="000912F2">
            <w:r>
              <w:t>30</w:t>
            </w:r>
            <w:r w:rsidR="008378A0">
              <w:t>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8378A0" w:rsidP="000912F2">
            <w:pPr>
              <w:rPr>
                <w:b/>
              </w:rPr>
            </w:pPr>
            <w:r>
              <w:rPr>
                <w:b/>
              </w:rPr>
              <w:t>1/тяжелый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8378A0" w:rsidP="008378A0">
            <w:pPr>
              <w:ind w:right="-454"/>
            </w:pPr>
            <w:r>
              <w:t>К</w:t>
            </w:r>
            <w:r w:rsidRPr="00ED1944">
              <w:t>СОП «Федерация профсоюзов Приморского края»</w:t>
            </w:r>
          </w:p>
          <w:p w:rsidR="0090174F" w:rsidRPr="00ED1944" w:rsidRDefault="0090174F" w:rsidP="000912F2">
            <w:pPr>
              <w:ind w:right="-454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74F" w:rsidRDefault="0090174F" w:rsidP="000912F2">
            <w:pPr>
              <w:spacing w:before="120"/>
              <w:ind w:right="-454"/>
              <w:rPr>
                <w:sz w:val="26"/>
                <w:szCs w:val="26"/>
              </w:rPr>
            </w:pPr>
          </w:p>
        </w:tc>
      </w:tr>
      <w:tr w:rsidR="008378A0" w:rsidTr="008378A0">
        <w:trPr>
          <w:trHeight w:val="411"/>
        </w:trPr>
        <w:tc>
          <w:tcPr>
            <w:tcW w:w="15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8A0" w:rsidRPr="008378A0" w:rsidRDefault="00096AED" w:rsidP="000912F2">
            <w:pPr>
              <w:spacing w:before="120"/>
              <w:ind w:right="-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ОБРАЗОВАНИЕ</w:t>
            </w:r>
          </w:p>
        </w:tc>
      </w:tr>
      <w:tr w:rsidR="008378A0" w:rsidTr="000912F2">
        <w:trPr>
          <w:trHeight w:val="9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A0" w:rsidRDefault="00096AED" w:rsidP="000912F2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378A0">
              <w:rPr>
                <w:sz w:val="26"/>
                <w:szCs w:val="26"/>
              </w:rPr>
              <w:t>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096AED" w:rsidP="008378A0">
            <w:pPr>
              <w:ind w:right="-454"/>
            </w:pPr>
            <w:r>
              <w:t xml:space="preserve">Федеральное государственное бюджетное образовательное учреждение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  <w:p w:rsidR="00096AED" w:rsidRDefault="00096AED" w:rsidP="008378A0">
            <w:pPr>
              <w:ind w:right="-454"/>
            </w:pPr>
            <w:r>
              <w:t>«Дальневосточный государственный институт искусств»</w:t>
            </w:r>
          </w:p>
          <w:p w:rsidR="008378A0" w:rsidRDefault="008378A0" w:rsidP="008378A0">
            <w:pPr>
              <w:ind w:right="-454"/>
            </w:pPr>
            <w:r>
              <w:t>Владивостокский городской округ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096AED" w:rsidP="000912F2">
            <w:r>
              <w:t>04.12</w:t>
            </w:r>
            <w:r w:rsidR="008378A0"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8378A0" w:rsidP="000912F2">
            <w:pPr>
              <w:rPr>
                <w:b/>
              </w:rPr>
            </w:pPr>
            <w:r>
              <w:rPr>
                <w:b/>
              </w:rPr>
              <w:t>1/смертельный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8378A0" w:rsidP="008378A0">
            <w:pPr>
              <w:ind w:right="-454"/>
            </w:pPr>
            <w:r w:rsidRPr="00ED1944">
              <w:t>СОП «Федерация профсоюзов Приморского края»</w:t>
            </w:r>
          </w:p>
          <w:p w:rsidR="008378A0" w:rsidRPr="00ED1944" w:rsidRDefault="008378A0" w:rsidP="000912F2">
            <w:pPr>
              <w:ind w:right="-454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A0" w:rsidRDefault="008378A0" w:rsidP="000912F2">
            <w:pPr>
              <w:spacing w:before="120"/>
              <w:ind w:right="-454"/>
              <w:rPr>
                <w:sz w:val="26"/>
                <w:szCs w:val="26"/>
              </w:rPr>
            </w:pPr>
          </w:p>
        </w:tc>
      </w:tr>
    </w:tbl>
    <w:p w:rsidR="0090174F" w:rsidRPr="002107BE" w:rsidRDefault="0090174F" w:rsidP="0090174F">
      <w:pPr>
        <w:tabs>
          <w:tab w:val="left" w:pos="6533"/>
        </w:tabs>
        <w:rPr>
          <w:sz w:val="28"/>
          <w:szCs w:val="28"/>
        </w:rPr>
      </w:pPr>
    </w:p>
    <w:p w:rsidR="009A656B" w:rsidRPr="002107BE" w:rsidRDefault="009A656B" w:rsidP="009A656B">
      <w:pPr>
        <w:tabs>
          <w:tab w:val="left" w:pos="6533"/>
        </w:tabs>
        <w:rPr>
          <w:sz w:val="28"/>
          <w:szCs w:val="28"/>
        </w:rPr>
      </w:pPr>
    </w:p>
    <w:p w:rsidR="002107BE" w:rsidRPr="002107BE" w:rsidRDefault="002107BE" w:rsidP="00CE7784">
      <w:pPr>
        <w:tabs>
          <w:tab w:val="left" w:pos="6533"/>
        </w:tabs>
        <w:rPr>
          <w:sz w:val="28"/>
          <w:szCs w:val="28"/>
        </w:rPr>
      </w:pPr>
    </w:p>
    <w:sectPr w:rsidR="002107BE" w:rsidRPr="002107BE" w:rsidSect="008E0D4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CD2"/>
    <w:rsid w:val="00000707"/>
    <w:rsid w:val="000025FA"/>
    <w:rsid w:val="00002BCC"/>
    <w:rsid w:val="00004BCB"/>
    <w:rsid w:val="00006A58"/>
    <w:rsid w:val="00006FBA"/>
    <w:rsid w:val="00007C2F"/>
    <w:rsid w:val="00012BFB"/>
    <w:rsid w:val="0001331C"/>
    <w:rsid w:val="00016B93"/>
    <w:rsid w:val="000200B0"/>
    <w:rsid w:val="00026D4D"/>
    <w:rsid w:val="00031481"/>
    <w:rsid w:val="000331B3"/>
    <w:rsid w:val="00036359"/>
    <w:rsid w:val="00037BAF"/>
    <w:rsid w:val="00041A2E"/>
    <w:rsid w:val="00043E9D"/>
    <w:rsid w:val="00051A6A"/>
    <w:rsid w:val="0005312F"/>
    <w:rsid w:val="00053D47"/>
    <w:rsid w:val="00054909"/>
    <w:rsid w:val="00055714"/>
    <w:rsid w:val="00061F3C"/>
    <w:rsid w:val="000634D9"/>
    <w:rsid w:val="00064708"/>
    <w:rsid w:val="000650F1"/>
    <w:rsid w:val="00074608"/>
    <w:rsid w:val="00075A88"/>
    <w:rsid w:val="000776B2"/>
    <w:rsid w:val="000829BE"/>
    <w:rsid w:val="000844C8"/>
    <w:rsid w:val="00085DF6"/>
    <w:rsid w:val="00085EC6"/>
    <w:rsid w:val="00087369"/>
    <w:rsid w:val="000918C5"/>
    <w:rsid w:val="00091D56"/>
    <w:rsid w:val="00096AED"/>
    <w:rsid w:val="0009735D"/>
    <w:rsid w:val="000977CC"/>
    <w:rsid w:val="000A1809"/>
    <w:rsid w:val="000A3BD9"/>
    <w:rsid w:val="000A4C29"/>
    <w:rsid w:val="000A6699"/>
    <w:rsid w:val="000B0F2F"/>
    <w:rsid w:val="000B3F5D"/>
    <w:rsid w:val="000C51A9"/>
    <w:rsid w:val="000D043E"/>
    <w:rsid w:val="000D1DC4"/>
    <w:rsid w:val="000E06F5"/>
    <w:rsid w:val="000E4130"/>
    <w:rsid w:val="000E418C"/>
    <w:rsid w:val="000E437D"/>
    <w:rsid w:val="000F08BA"/>
    <w:rsid w:val="000F1B8C"/>
    <w:rsid w:val="000F2258"/>
    <w:rsid w:val="001009BA"/>
    <w:rsid w:val="001009BF"/>
    <w:rsid w:val="00100BB4"/>
    <w:rsid w:val="00100C1F"/>
    <w:rsid w:val="00101A5C"/>
    <w:rsid w:val="00105B98"/>
    <w:rsid w:val="00110A84"/>
    <w:rsid w:val="00111B83"/>
    <w:rsid w:val="00111D47"/>
    <w:rsid w:val="0011320C"/>
    <w:rsid w:val="00114ACB"/>
    <w:rsid w:val="00115FB2"/>
    <w:rsid w:val="00116676"/>
    <w:rsid w:val="001217A9"/>
    <w:rsid w:val="001251AE"/>
    <w:rsid w:val="00126B36"/>
    <w:rsid w:val="00127B77"/>
    <w:rsid w:val="00130F22"/>
    <w:rsid w:val="001324CA"/>
    <w:rsid w:val="00133F74"/>
    <w:rsid w:val="00135CB2"/>
    <w:rsid w:val="001431ED"/>
    <w:rsid w:val="00143375"/>
    <w:rsid w:val="00143446"/>
    <w:rsid w:val="00152235"/>
    <w:rsid w:val="00152CF4"/>
    <w:rsid w:val="001616CD"/>
    <w:rsid w:val="00161F0D"/>
    <w:rsid w:val="00162CC9"/>
    <w:rsid w:val="0017034E"/>
    <w:rsid w:val="00170AFA"/>
    <w:rsid w:val="00170E89"/>
    <w:rsid w:val="00172860"/>
    <w:rsid w:val="0017319A"/>
    <w:rsid w:val="0017596B"/>
    <w:rsid w:val="00176C8D"/>
    <w:rsid w:val="00177C48"/>
    <w:rsid w:val="00183F8F"/>
    <w:rsid w:val="0018562B"/>
    <w:rsid w:val="00186D4F"/>
    <w:rsid w:val="00190E2E"/>
    <w:rsid w:val="00191DF5"/>
    <w:rsid w:val="0019457C"/>
    <w:rsid w:val="00194BA4"/>
    <w:rsid w:val="00194FDF"/>
    <w:rsid w:val="0019537E"/>
    <w:rsid w:val="001957B6"/>
    <w:rsid w:val="00196F37"/>
    <w:rsid w:val="001A201A"/>
    <w:rsid w:val="001A74FD"/>
    <w:rsid w:val="001B3186"/>
    <w:rsid w:val="001B3B12"/>
    <w:rsid w:val="001B65E7"/>
    <w:rsid w:val="001C35F6"/>
    <w:rsid w:val="001C45E7"/>
    <w:rsid w:val="001C48DA"/>
    <w:rsid w:val="001C70D1"/>
    <w:rsid w:val="001C7B37"/>
    <w:rsid w:val="001D1FDB"/>
    <w:rsid w:val="001D356F"/>
    <w:rsid w:val="001E10AD"/>
    <w:rsid w:val="001E1A0D"/>
    <w:rsid w:val="001E4563"/>
    <w:rsid w:val="001F79C5"/>
    <w:rsid w:val="00202EBE"/>
    <w:rsid w:val="00206EB5"/>
    <w:rsid w:val="00207E75"/>
    <w:rsid w:val="0021037B"/>
    <w:rsid w:val="002107BE"/>
    <w:rsid w:val="00211E93"/>
    <w:rsid w:val="00224031"/>
    <w:rsid w:val="00224FCE"/>
    <w:rsid w:val="00225035"/>
    <w:rsid w:val="002302B4"/>
    <w:rsid w:val="002335B7"/>
    <w:rsid w:val="0023518A"/>
    <w:rsid w:val="00240E1C"/>
    <w:rsid w:val="002470FC"/>
    <w:rsid w:val="002475C8"/>
    <w:rsid w:val="002505A5"/>
    <w:rsid w:val="00251381"/>
    <w:rsid w:val="0025754C"/>
    <w:rsid w:val="002604D0"/>
    <w:rsid w:val="002624EA"/>
    <w:rsid w:val="0026413C"/>
    <w:rsid w:val="002667F5"/>
    <w:rsid w:val="002701C2"/>
    <w:rsid w:val="002737D6"/>
    <w:rsid w:val="00274C26"/>
    <w:rsid w:val="002752DA"/>
    <w:rsid w:val="00277258"/>
    <w:rsid w:val="00280B20"/>
    <w:rsid w:val="00280D31"/>
    <w:rsid w:val="002818E3"/>
    <w:rsid w:val="00281911"/>
    <w:rsid w:val="002843C3"/>
    <w:rsid w:val="00284DF5"/>
    <w:rsid w:val="00287D11"/>
    <w:rsid w:val="00291FCA"/>
    <w:rsid w:val="00294C3D"/>
    <w:rsid w:val="00294F17"/>
    <w:rsid w:val="00295F23"/>
    <w:rsid w:val="002962C2"/>
    <w:rsid w:val="00297607"/>
    <w:rsid w:val="002A1C4C"/>
    <w:rsid w:val="002A20CB"/>
    <w:rsid w:val="002A22FB"/>
    <w:rsid w:val="002A23E4"/>
    <w:rsid w:val="002A53A1"/>
    <w:rsid w:val="002A55AF"/>
    <w:rsid w:val="002A5CFE"/>
    <w:rsid w:val="002C0C84"/>
    <w:rsid w:val="002C2893"/>
    <w:rsid w:val="002C2A93"/>
    <w:rsid w:val="002C374F"/>
    <w:rsid w:val="002C5065"/>
    <w:rsid w:val="002C70B3"/>
    <w:rsid w:val="002C7799"/>
    <w:rsid w:val="002C7EA8"/>
    <w:rsid w:val="002D1917"/>
    <w:rsid w:val="002D32AD"/>
    <w:rsid w:val="002D3982"/>
    <w:rsid w:val="002D39E8"/>
    <w:rsid w:val="002D5FA2"/>
    <w:rsid w:val="002D7F98"/>
    <w:rsid w:val="002E3AE1"/>
    <w:rsid w:val="002F0CA2"/>
    <w:rsid w:val="002F41E3"/>
    <w:rsid w:val="002F52E6"/>
    <w:rsid w:val="00301AE3"/>
    <w:rsid w:val="00302664"/>
    <w:rsid w:val="003054BA"/>
    <w:rsid w:val="00312176"/>
    <w:rsid w:val="00313D3D"/>
    <w:rsid w:val="00314E1A"/>
    <w:rsid w:val="003177ED"/>
    <w:rsid w:val="00317B0A"/>
    <w:rsid w:val="00320052"/>
    <w:rsid w:val="00320F93"/>
    <w:rsid w:val="003236F7"/>
    <w:rsid w:val="00323998"/>
    <w:rsid w:val="00325127"/>
    <w:rsid w:val="00326A7C"/>
    <w:rsid w:val="003337BC"/>
    <w:rsid w:val="003375E2"/>
    <w:rsid w:val="0034247F"/>
    <w:rsid w:val="0034512A"/>
    <w:rsid w:val="00345AC3"/>
    <w:rsid w:val="00350F56"/>
    <w:rsid w:val="0035171A"/>
    <w:rsid w:val="00353C1C"/>
    <w:rsid w:val="00355EF9"/>
    <w:rsid w:val="003610B2"/>
    <w:rsid w:val="003645BC"/>
    <w:rsid w:val="00367301"/>
    <w:rsid w:val="003744B9"/>
    <w:rsid w:val="00375506"/>
    <w:rsid w:val="0037770B"/>
    <w:rsid w:val="00380473"/>
    <w:rsid w:val="00380C57"/>
    <w:rsid w:val="003818FC"/>
    <w:rsid w:val="00383DDC"/>
    <w:rsid w:val="003847B2"/>
    <w:rsid w:val="00385228"/>
    <w:rsid w:val="003856AA"/>
    <w:rsid w:val="00386984"/>
    <w:rsid w:val="0039125D"/>
    <w:rsid w:val="003916BA"/>
    <w:rsid w:val="00391E7A"/>
    <w:rsid w:val="003A0A01"/>
    <w:rsid w:val="003A250B"/>
    <w:rsid w:val="003A316E"/>
    <w:rsid w:val="003A5490"/>
    <w:rsid w:val="003A6C31"/>
    <w:rsid w:val="003A7289"/>
    <w:rsid w:val="003B05BE"/>
    <w:rsid w:val="003B13B1"/>
    <w:rsid w:val="003B1E3E"/>
    <w:rsid w:val="003B4A1A"/>
    <w:rsid w:val="003B5ED9"/>
    <w:rsid w:val="003B5F40"/>
    <w:rsid w:val="003B7BCD"/>
    <w:rsid w:val="003C0C40"/>
    <w:rsid w:val="003C38FA"/>
    <w:rsid w:val="003C7864"/>
    <w:rsid w:val="003D6F97"/>
    <w:rsid w:val="003E0040"/>
    <w:rsid w:val="003E1031"/>
    <w:rsid w:val="003E256C"/>
    <w:rsid w:val="003E2ABC"/>
    <w:rsid w:val="003E371D"/>
    <w:rsid w:val="003E4D68"/>
    <w:rsid w:val="003E7783"/>
    <w:rsid w:val="003F3C8F"/>
    <w:rsid w:val="003F443A"/>
    <w:rsid w:val="003F59A4"/>
    <w:rsid w:val="00402486"/>
    <w:rsid w:val="00402E61"/>
    <w:rsid w:val="00406C39"/>
    <w:rsid w:val="004070B3"/>
    <w:rsid w:val="0041079D"/>
    <w:rsid w:val="004122A6"/>
    <w:rsid w:val="0041324A"/>
    <w:rsid w:val="004133E0"/>
    <w:rsid w:val="00415A0C"/>
    <w:rsid w:val="00426AA3"/>
    <w:rsid w:val="0043410A"/>
    <w:rsid w:val="004364A8"/>
    <w:rsid w:val="00442DAC"/>
    <w:rsid w:val="00443269"/>
    <w:rsid w:val="00443EF1"/>
    <w:rsid w:val="00446BD7"/>
    <w:rsid w:val="0045744A"/>
    <w:rsid w:val="00457BC8"/>
    <w:rsid w:val="004625A6"/>
    <w:rsid w:val="00462A43"/>
    <w:rsid w:val="00463D24"/>
    <w:rsid w:val="00465D1B"/>
    <w:rsid w:val="00470D16"/>
    <w:rsid w:val="00474AEE"/>
    <w:rsid w:val="00476036"/>
    <w:rsid w:val="0047675F"/>
    <w:rsid w:val="00483AD7"/>
    <w:rsid w:val="004842EE"/>
    <w:rsid w:val="00484665"/>
    <w:rsid w:val="004865AE"/>
    <w:rsid w:val="00487195"/>
    <w:rsid w:val="004915E3"/>
    <w:rsid w:val="0049522A"/>
    <w:rsid w:val="00496939"/>
    <w:rsid w:val="00496E8C"/>
    <w:rsid w:val="004A29E6"/>
    <w:rsid w:val="004A355D"/>
    <w:rsid w:val="004B65E8"/>
    <w:rsid w:val="004C1CBB"/>
    <w:rsid w:val="004C26F0"/>
    <w:rsid w:val="004C44A9"/>
    <w:rsid w:val="004C7C5C"/>
    <w:rsid w:val="004D450D"/>
    <w:rsid w:val="004D50E5"/>
    <w:rsid w:val="004D763E"/>
    <w:rsid w:val="004E263D"/>
    <w:rsid w:val="004E76A5"/>
    <w:rsid w:val="004F0D9C"/>
    <w:rsid w:val="004F33BB"/>
    <w:rsid w:val="005025BB"/>
    <w:rsid w:val="00506366"/>
    <w:rsid w:val="00506C37"/>
    <w:rsid w:val="00507363"/>
    <w:rsid w:val="005147D3"/>
    <w:rsid w:val="0051592F"/>
    <w:rsid w:val="00515B5B"/>
    <w:rsid w:val="00515FA9"/>
    <w:rsid w:val="00522338"/>
    <w:rsid w:val="00522566"/>
    <w:rsid w:val="00525A17"/>
    <w:rsid w:val="0053010C"/>
    <w:rsid w:val="00533026"/>
    <w:rsid w:val="00533301"/>
    <w:rsid w:val="005356FD"/>
    <w:rsid w:val="00545BC7"/>
    <w:rsid w:val="00550E54"/>
    <w:rsid w:val="00552DBB"/>
    <w:rsid w:val="0055685C"/>
    <w:rsid w:val="005612F1"/>
    <w:rsid w:val="00564659"/>
    <w:rsid w:val="00566DB6"/>
    <w:rsid w:val="00567533"/>
    <w:rsid w:val="00571F63"/>
    <w:rsid w:val="005721F0"/>
    <w:rsid w:val="00573B20"/>
    <w:rsid w:val="00575942"/>
    <w:rsid w:val="00576BEB"/>
    <w:rsid w:val="005774DF"/>
    <w:rsid w:val="00577706"/>
    <w:rsid w:val="00577769"/>
    <w:rsid w:val="00584D8B"/>
    <w:rsid w:val="00594763"/>
    <w:rsid w:val="00596026"/>
    <w:rsid w:val="00597D0C"/>
    <w:rsid w:val="005A20CF"/>
    <w:rsid w:val="005A2D5A"/>
    <w:rsid w:val="005A41EB"/>
    <w:rsid w:val="005A5F0D"/>
    <w:rsid w:val="005B18A0"/>
    <w:rsid w:val="005B2698"/>
    <w:rsid w:val="005B5706"/>
    <w:rsid w:val="005B5777"/>
    <w:rsid w:val="005B7031"/>
    <w:rsid w:val="005B74B4"/>
    <w:rsid w:val="005B7DAD"/>
    <w:rsid w:val="005C2F95"/>
    <w:rsid w:val="005C45B8"/>
    <w:rsid w:val="005C4785"/>
    <w:rsid w:val="005C5343"/>
    <w:rsid w:val="005C5433"/>
    <w:rsid w:val="005D0F01"/>
    <w:rsid w:val="005D31AE"/>
    <w:rsid w:val="005D3F04"/>
    <w:rsid w:val="005D7389"/>
    <w:rsid w:val="005E2332"/>
    <w:rsid w:val="005E2F3E"/>
    <w:rsid w:val="005E4DBC"/>
    <w:rsid w:val="005E506F"/>
    <w:rsid w:val="005E5C0A"/>
    <w:rsid w:val="005F0E52"/>
    <w:rsid w:val="005F21E3"/>
    <w:rsid w:val="005F5A77"/>
    <w:rsid w:val="005F636A"/>
    <w:rsid w:val="006024A1"/>
    <w:rsid w:val="006045AB"/>
    <w:rsid w:val="00604E36"/>
    <w:rsid w:val="00605B6E"/>
    <w:rsid w:val="00605C32"/>
    <w:rsid w:val="00610947"/>
    <w:rsid w:val="006120F7"/>
    <w:rsid w:val="006166BC"/>
    <w:rsid w:val="00620C93"/>
    <w:rsid w:val="006232EF"/>
    <w:rsid w:val="00624E46"/>
    <w:rsid w:val="00624F0E"/>
    <w:rsid w:val="006253E9"/>
    <w:rsid w:val="00625461"/>
    <w:rsid w:val="00630246"/>
    <w:rsid w:val="00640C43"/>
    <w:rsid w:val="00641959"/>
    <w:rsid w:val="0064273A"/>
    <w:rsid w:val="006428CB"/>
    <w:rsid w:val="00647AAE"/>
    <w:rsid w:val="0065111B"/>
    <w:rsid w:val="00651554"/>
    <w:rsid w:val="006531AF"/>
    <w:rsid w:val="0065670E"/>
    <w:rsid w:val="0065704E"/>
    <w:rsid w:val="00661B82"/>
    <w:rsid w:val="0066313A"/>
    <w:rsid w:val="00663B8E"/>
    <w:rsid w:val="00663D2D"/>
    <w:rsid w:val="00665761"/>
    <w:rsid w:val="00671697"/>
    <w:rsid w:val="00671B12"/>
    <w:rsid w:val="00671B37"/>
    <w:rsid w:val="00674B31"/>
    <w:rsid w:val="006775F1"/>
    <w:rsid w:val="00681286"/>
    <w:rsid w:val="006817A0"/>
    <w:rsid w:val="00681F04"/>
    <w:rsid w:val="00687766"/>
    <w:rsid w:val="006901EA"/>
    <w:rsid w:val="00694948"/>
    <w:rsid w:val="00695F54"/>
    <w:rsid w:val="0069760C"/>
    <w:rsid w:val="00697BDD"/>
    <w:rsid w:val="006A230B"/>
    <w:rsid w:val="006A4004"/>
    <w:rsid w:val="006A7BB8"/>
    <w:rsid w:val="006B057C"/>
    <w:rsid w:val="006B1D40"/>
    <w:rsid w:val="006B2719"/>
    <w:rsid w:val="006B3639"/>
    <w:rsid w:val="006B5E14"/>
    <w:rsid w:val="006B7A77"/>
    <w:rsid w:val="006C13FD"/>
    <w:rsid w:val="006C2DE1"/>
    <w:rsid w:val="006C706C"/>
    <w:rsid w:val="006C7DB8"/>
    <w:rsid w:val="006D257F"/>
    <w:rsid w:val="006D4154"/>
    <w:rsid w:val="006D6873"/>
    <w:rsid w:val="006E1441"/>
    <w:rsid w:val="006E2CC4"/>
    <w:rsid w:val="006E3C60"/>
    <w:rsid w:val="006E52EF"/>
    <w:rsid w:val="006F0133"/>
    <w:rsid w:val="006F1F1A"/>
    <w:rsid w:val="006F35C6"/>
    <w:rsid w:val="006F4398"/>
    <w:rsid w:val="006F5091"/>
    <w:rsid w:val="007037AC"/>
    <w:rsid w:val="00703B86"/>
    <w:rsid w:val="00710215"/>
    <w:rsid w:val="007119D6"/>
    <w:rsid w:val="0071290B"/>
    <w:rsid w:val="00713F89"/>
    <w:rsid w:val="00714674"/>
    <w:rsid w:val="00724111"/>
    <w:rsid w:val="0073355B"/>
    <w:rsid w:val="00733984"/>
    <w:rsid w:val="00734E53"/>
    <w:rsid w:val="007376DB"/>
    <w:rsid w:val="007401CA"/>
    <w:rsid w:val="00743857"/>
    <w:rsid w:val="00744A1F"/>
    <w:rsid w:val="00750B7C"/>
    <w:rsid w:val="007534C2"/>
    <w:rsid w:val="007550D2"/>
    <w:rsid w:val="0075747B"/>
    <w:rsid w:val="007578A3"/>
    <w:rsid w:val="00761C4E"/>
    <w:rsid w:val="00762AB8"/>
    <w:rsid w:val="00762C94"/>
    <w:rsid w:val="007638A0"/>
    <w:rsid w:val="00763C17"/>
    <w:rsid w:val="00763C93"/>
    <w:rsid w:val="0076536C"/>
    <w:rsid w:val="00776555"/>
    <w:rsid w:val="00776C26"/>
    <w:rsid w:val="00780830"/>
    <w:rsid w:val="007851A8"/>
    <w:rsid w:val="00787022"/>
    <w:rsid w:val="00790947"/>
    <w:rsid w:val="00793366"/>
    <w:rsid w:val="00793547"/>
    <w:rsid w:val="007958F5"/>
    <w:rsid w:val="007A1082"/>
    <w:rsid w:val="007A4E6B"/>
    <w:rsid w:val="007A7AC3"/>
    <w:rsid w:val="007B014F"/>
    <w:rsid w:val="007B09D8"/>
    <w:rsid w:val="007B29CC"/>
    <w:rsid w:val="007B6A96"/>
    <w:rsid w:val="007C196A"/>
    <w:rsid w:val="007C750B"/>
    <w:rsid w:val="007E0180"/>
    <w:rsid w:val="007E0F9B"/>
    <w:rsid w:val="007E15D8"/>
    <w:rsid w:val="007E1E5F"/>
    <w:rsid w:val="007E27D7"/>
    <w:rsid w:val="007E3493"/>
    <w:rsid w:val="007E5626"/>
    <w:rsid w:val="007E67FB"/>
    <w:rsid w:val="007E7A6D"/>
    <w:rsid w:val="007F063B"/>
    <w:rsid w:val="007F0D5A"/>
    <w:rsid w:val="007F738C"/>
    <w:rsid w:val="0080037B"/>
    <w:rsid w:val="008004B4"/>
    <w:rsid w:val="0080065E"/>
    <w:rsid w:val="00801822"/>
    <w:rsid w:val="00802032"/>
    <w:rsid w:val="00804802"/>
    <w:rsid w:val="00806A58"/>
    <w:rsid w:val="0080717E"/>
    <w:rsid w:val="00807265"/>
    <w:rsid w:val="0081060A"/>
    <w:rsid w:val="00810D70"/>
    <w:rsid w:val="008116E5"/>
    <w:rsid w:val="00811AE8"/>
    <w:rsid w:val="008150F0"/>
    <w:rsid w:val="008156DA"/>
    <w:rsid w:val="008161AC"/>
    <w:rsid w:val="00817948"/>
    <w:rsid w:val="008209F3"/>
    <w:rsid w:val="00823FD1"/>
    <w:rsid w:val="00827CD3"/>
    <w:rsid w:val="0083058E"/>
    <w:rsid w:val="0083375C"/>
    <w:rsid w:val="00833ADD"/>
    <w:rsid w:val="00834FC8"/>
    <w:rsid w:val="008356C6"/>
    <w:rsid w:val="008378A0"/>
    <w:rsid w:val="008421EE"/>
    <w:rsid w:val="00842844"/>
    <w:rsid w:val="00842DB1"/>
    <w:rsid w:val="008436CC"/>
    <w:rsid w:val="00843DC5"/>
    <w:rsid w:val="00844153"/>
    <w:rsid w:val="00850553"/>
    <w:rsid w:val="00853648"/>
    <w:rsid w:val="008541D3"/>
    <w:rsid w:val="00861DF2"/>
    <w:rsid w:val="00864B7C"/>
    <w:rsid w:val="008652F7"/>
    <w:rsid w:val="00866CEF"/>
    <w:rsid w:val="00866F54"/>
    <w:rsid w:val="00867208"/>
    <w:rsid w:val="00867890"/>
    <w:rsid w:val="008733E9"/>
    <w:rsid w:val="008775C5"/>
    <w:rsid w:val="00880E54"/>
    <w:rsid w:val="00880E9C"/>
    <w:rsid w:val="0088111A"/>
    <w:rsid w:val="0088259A"/>
    <w:rsid w:val="00884D4D"/>
    <w:rsid w:val="00884F50"/>
    <w:rsid w:val="00885A00"/>
    <w:rsid w:val="00890018"/>
    <w:rsid w:val="00890504"/>
    <w:rsid w:val="00893696"/>
    <w:rsid w:val="008948B1"/>
    <w:rsid w:val="00894AEF"/>
    <w:rsid w:val="00894B5B"/>
    <w:rsid w:val="00895F6E"/>
    <w:rsid w:val="00896181"/>
    <w:rsid w:val="008A0D20"/>
    <w:rsid w:val="008A0FF4"/>
    <w:rsid w:val="008A2B96"/>
    <w:rsid w:val="008A3897"/>
    <w:rsid w:val="008A46D2"/>
    <w:rsid w:val="008A4CD2"/>
    <w:rsid w:val="008B1A3D"/>
    <w:rsid w:val="008B1AC9"/>
    <w:rsid w:val="008C0CD2"/>
    <w:rsid w:val="008C1066"/>
    <w:rsid w:val="008C5C3A"/>
    <w:rsid w:val="008C6317"/>
    <w:rsid w:val="008C7A65"/>
    <w:rsid w:val="008D140D"/>
    <w:rsid w:val="008D17A2"/>
    <w:rsid w:val="008D26F0"/>
    <w:rsid w:val="008D3C33"/>
    <w:rsid w:val="008D736E"/>
    <w:rsid w:val="008E042C"/>
    <w:rsid w:val="008E0D4E"/>
    <w:rsid w:val="008E163D"/>
    <w:rsid w:val="008E3DC5"/>
    <w:rsid w:val="008E5335"/>
    <w:rsid w:val="008E784C"/>
    <w:rsid w:val="0090174F"/>
    <w:rsid w:val="00903A01"/>
    <w:rsid w:val="00903CCF"/>
    <w:rsid w:val="00903E35"/>
    <w:rsid w:val="00906346"/>
    <w:rsid w:val="00910CF0"/>
    <w:rsid w:val="009119A8"/>
    <w:rsid w:val="00913774"/>
    <w:rsid w:val="009170B0"/>
    <w:rsid w:val="00922331"/>
    <w:rsid w:val="00925894"/>
    <w:rsid w:val="00931243"/>
    <w:rsid w:val="009349EE"/>
    <w:rsid w:val="00934D92"/>
    <w:rsid w:val="009359DC"/>
    <w:rsid w:val="009541F4"/>
    <w:rsid w:val="00954FBB"/>
    <w:rsid w:val="00960724"/>
    <w:rsid w:val="00962EBE"/>
    <w:rsid w:val="00964FF2"/>
    <w:rsid w:val="00970126"/>
    <w:rsid w:val="0097228B"/>
    <w:rsid w:val="00976A3E"/>
    <w:rsid w:val="009821DD"/>
    <w:rsid w:val="0098318F"/>
    <w:rsid w:val="00987203"/>
    <w:rsid w:val="009913AA"/>
    <w:rsid w:val="00991FA4"/>
    <w:rsid w:val="00993C51"/>
    <w:rsid w:val="009A0D3C"/>
    <w:rsid w:val="009A656B"/>
    <w:rsid w:val="009B1B61"/>
    <w:rsid w:val="009B1F0F"/>
    <w:rsid w:val="009B304E"/>
    <w:rsid w:val="009B333E"/>
    <w:rsid w:val="009B3675"/>
    <w:rsid w:val="009B56B6"/>
    <w:rsid w:val="009B6E55"/>
    <w:rsid w:val="009C3D36"/>
    <w:rsid w:val="009C65D1"/>
    <w:rsid w:val="009C686E"/>
    <w:rsid w:val="009C6EBD"/>
    <w:rsid w:val="009C6F32"/>
    <w:rsid w:val="009D3A6E"/>
    <w:rsid w:val="009D7F40"/>
    <w:rsid w:val="009D7FC8"/>
    <w:rsid w:val="009E0985"/>
    <w:rsid w:val="009E262E"/>
    <w:rsid w:val="009E782B"/>
    <w:rsid w:val="009F3008"/>
    <w:rsid w:val="009F3437"/>
    <w:rsid w:val="009F37BC"/>
    <w:rsid w:val="00A02367"/>
    <w:rsid w:val="00A037CA"/>
    <w:rsid w:val="00A04FD7"/>
    <w:rsid w:val="00A06B19"/>
    <w:rsid w:val="00A10903"/>
    <w:rsid w:val="00A16201"/>
    <w:rsid w:val="00A16D9E"/>
    <w:rsid w:val="00A203D0"/>
    <w:rsid w:val="00A236D1"/>
    <w:rsid w:val="00A23850"/>
    <w:rsid w:val="00A242F8"/>
    <w:rsid w:val="00A252B0"/>
    <w:rsid w:val="00A26160"/>
    <w:rsid w:val="00A27D7A"/>
    <w:rsid w:val="00A30144"/>
    <w:rsid w:val="00A33057"/>
    <w:rsid w:val="00A33A40"/>
    <w:rsid w:val="00A40D9D"/>
    <w:rsid w:val="00A4183F"/>
    <w:rsid w:val="00A45F2A"/>
    <w:rsid w:val="00A4654A"/>
    <w:rsid w:val="00A502AF"/>
    <w:rsid w:val="00A508CB"/>
    <w:rsid w:val="00A51E94"/>
    <w:rsid w:val="00A53C3A"/>
    <w:rsid w:val="00A54D5D"/>
    <w:rsid w:val="00A64919"/>
    <w:rsid w:val="00A6582A"/>
    <w:rsid w:val="00A67776"/>
    <w:rsid w:val="00A67D06"/>
    <w:rsid w:val="00A72944"/>
    <w:rsid w:val="00A75FA2"/>
    <w:rsid w:val="00A77489"/>
    <w:rsid w:val="00A77E00"/>
    <w:rsid w:val="00A81EBD"/>
    <w:rsid w:val="00A8230A"/>
    <w:rsid w:val="00A9218F"/>
    <w:rsid w:val="00A9320E"/>
    <w:rsid w:val="00A93384"/>
    <w:rsid w:val="00A937D3"/>
    <w:rsid w:val="00A946E9"/>
    <w:rsid w:val="00A947AD"/>
    <w:rsid w:val="00A9682A"/>
    <w:rsid w:val="00AA0762"/>
    <w:rsid w:val="00AA0A69"/>
    <w:rsid w:val="00AA0D3D"/>
    <w:rsid w:val="00AA29B3"/>
    <w:rsid w:val="00AA3FA1"/>
    <w:rsid w:val="00AA3FBF"/>
    <w:rsid w:val="00AA6D0D"/>
    <w:rsid w:val="00AB246B"/>
    <w:rsid w:val="00AB37F9"/>
    <w:rsid w:val="00AB6F69"/>
    <w:rsid w:val="00AC0439"/>
    <w:rsid w:val="00AC0B22"/>
    <w:rsid w:val="00AC2B88"/>
    <w:rsid w:val="00AD0186"/>
    <w:rsid w:val="00AD1501"/>
    <w:rsid w:val="00AD2141"/>
    <w:rsid w:val="00AD2392"/>
    <w:rsid w:val="00AD24EF"/>
    <w:rsid w:val="00AD32D0"/>
    <w:rsid w:val="00AD4841"/>
    <w:rsid w:val="00AD6030"/>
    <w:rsid w:val="00AD70ED"/>
    <w:rsid w:val="00AD7524"/>
    <w:rsid w:val="00AD781A"/>
    <w:rsid w:val="00AE0A63"/>
    <w:rsid w:val="00AE205B"/>
    <w:rsid w:val="00AE35B3"/>
    <w:rsid w:val="00AF24B1"/>
    <w:rsid w:val="00AF25C6"/>
    <w:rsid w:val="00AF2BED"/>
    <w:rsid w:val="00AF5D69"/>
    <w:rsid w:val="00AF6123"/>
    <w:rsid w:val="00B01A5D"/>
    <w:rsid w:val="00B01DF1"/>
    <w:rsid w:val="00B031EC"/>
    <w:rsid w:val="00B15E08"/>
    <w:rsid w:val="00B217CE"/>
    <w:rsid w:val="00B2449C"/>
    <w:rsid w:val="00B30F83"/>
    <w:rsid w:val="00B30FB2"/>
    <w:rsid w:val="00B3231F"/>
    <w:rsid w:val="00B32C56"/>
    <w:rsid w:val="00B3304C"/>
    <w:rsid w:val="00B34CAF"/>
    <w:rsid w:val="00B35C0D"/>
    <w:rsid w:val="00B37241"/>
    <w:rsid w:val="00B44558"/>
    <w:rsid w:val="00B44FCC"/>
    <w:rsid w:val="00B46431"/>
    <w:rsid w:val="00B47CB0"/>
    <w:rsid w:val="00B5350A"/>
    <w:rsid w:val="00B56663"/>
    <w:rsid w:val="00B56A56"/>
    <w:rsid w:val="00B60307"/>
    <w:rsid w:val="00B60E1E"/>
    <w:rsid w:val="00B66764"/>
    <w:rsid w:val="00B76D56"/>
    <w:rsid w:val="00B77518"/>
    <w:rsid w:val="00B80071"/>
    <w:rsid w:val="00B81AA9"/>
    <w:rsid w:val="00B83E3B"/>
    <w:rsid w:val="00B90A31"/>
    <w:rsid w:val="00B90A97"/>
    <w:rsid w:val="00B918A3"/>
    <w:rsid w:val="00B92180"/>
    <w:rsid w:val="00B925EB"/>
    <w:rsid w:val="00B97791"/>
    <w:rsid w:val="00BA2A5B"/>
    <w:rsid w:val="00BA3A95"/>
    <w:rsid w:val="00BA456C"/>
    <w:rsid w:val="00BA4C80"/>
    <w:rsid w:val="00BA5F34"/>
    <w:rsid w:val="00BA66A7"/>
    <w:rsid w:val="00BC467F"/>
    <w:rsid w:val="00BD36B4"/>
    <w:rsid w:val="00BD5D9E"/>
    <w:rsid w:val="00BD6CCD"/>
    <w:rsid w:val="00BE05A7"/>
    <w:rsid w:val="00BE18A7"/>
    <w:rsid w:val="00BF0029"/>
    <w:rsid w:val="00BF082E"/>
    <w:rsid w:val="00BF08AB"/>
    <w:rsid w:val="00BF2A6F"/>
    <w:rsid w:val="00BF3242"/>
    <w:rsid w:val="00BF66E4"/>
    <w:rsid w:val="00BF78AE"/>
    <w:rsid w:val="00C0173D"/>
    <w:rsid w:val="00C0187B"/>
    <w:rsid w:val="00C03096"/>
    <w:rsid w:val="00C03552"/>
    <w:rsid w:val="00C03C3F"/>
    <w:rsid w:val="00C03E4E"/>
    <w:rsid w:val="00C051CE"/>
    <w:rsid w:val="00C100C0"/>
    <w:rsid w:val="00C122A5"/>
    <w:rsid w:val="00C13C6E"/>
    <w:rsid w:val="00C14052"/>
    <w:rsid w:val="00C2246B"/>
    <w:rsid w:val="00C251C3"/>
    <w:rsid w:val="00C2627D"/>
    <w:rsid w:val="00C26353"/>
    <w:rsid w:val="00C321D1"/>
    <w:rsid w:val="00C32CF3"/>
    <w:rsid w:val="00C3355A"/>
    <w:rsid w:val="00C40B9C"/>
    <w:rsid w:val="00C452B7"/>
    <w:rsid w:val="00C462DF"/>
    <w:rsid w:val="00C46AA7"/>
    <w:rsid w:val="00C525F2"/>
    <w:rsid w:val="00C530C7"/>
    <w:rsid w:val="00C53336"/>
    <w:rsid w:val="00C6283E"/>
    <w:rsid w:val="00C6337E"/>
    <w:rsid w:val="00C657A6"/>
    <w:rsid w:val="00C702F6"/>
    <w:rsid w:val="00C70E29"/>
    <w:rsid w:val="00C730C0"/>
    <w:rsid w:val="00C74FE0"/>
    <w:rsid w:val="00C7651D"/>
    <w:rsid w:val="00C80356"/>
    <w:rsid w:val="00C8040F"/>
    <w:rsid w:val="00C835FA"/>
    <w:rsid w:val="00C8570C"/>
    <w:rsid w:val="00C92520"/>
    <w:rsid w:val="00C928D5"/>
    <w:rsid w:val="00C93683"/>
    <w:rsid w:val="00CA42C9"/>
    <w:rsid w:val="00CA48AF"/>
    <w:rsid w:val="00CA5DA4"/>
    <w:rsid w:val="00CA60D6"/>
    <w:rsid w:val="00CA7740"/>
    <w:rsid w:val="00CB05A9"/>
    <w:rsid w:val="00CB0759"/>
    <w:rsid w:val="00CB1B2C"/>
    <w:rsid w:val="00CB450C"/>
    <w:rsid w:val="00CB4FAE"/>
    <w:rsid w:val="00CC166D"/>
    <w:rsid w:val="00CC4942"/>
    <w:rsid w:val="00CC7EEA"/>
    <w:rsid w:val="00CD35F1"/>
    <w:rsid w:val="00CD4E01"/>
    <w:rsid w:val="00CD5842"/>
    <w:rsid w:val="00CD7E49"/>
    <w:rsid w:val="00CE17B3"/>
    <w:rsid w:val="00CE1F47"/>
    <w:rsid w:val="00CE30EF"/>
    <w:rsid w:val="00CE38FD"/>
    <w:rsid w:val="00CE4CBB"/>
    <w:rsid w:val="00CE6E59"/>
    <w:rsid w:val="00CE7784"/>
    <w:rsid w:val="00CF20AB"/>
    <w:rsid w:val="00D04BFC"/>
    <w:rsid w:val="00D12ABC"/>
    <w:rsid w:val="00D15D4B"/>
    <w:rsid w:val="00D1664E"/>
    <w:rsid w:val="00D20ABF"/>
    <w:rsid w:val="00D20D58"/>
    <w:rsid w:val="00D21E05"/>
    <w:rsid w:val="00D2472F"/>
    <w:rsid w:val="00D24872"/>
    <w:rsid w:val="00D24EC8"/>
    <w:rsid w:val="00D25403"/>
    <w:rsid w:val="00D30532"/>
    <w:rsid w:val="00D31630"/>
    <w:rsid w:val="00D35B24"/>
    <w:rsid w:val="00D36E34"/>
    <w:rsid w:val="00D37664"/>
    <w:rsid w:val="00D37A6D"/>
    <w:rsid w:val="00D42F7E"/>
    <w:rsid w:val="00D447E6"/>
    <w:rsid w:val="00D44B28"/>
    <w:rsid w:val="00D46305"/>
    <w:rsid w:val="00D46F01"/>
    <w:rsid w:val="00D47040"/>
    <w:rsid w:val="00D47421"/>
    <w:rsid w:val="00D60894"/>
    <w:rsid w:val="00D61174"/>
    <w:rsid w:val="00D6172B"/>
    <w:rsid w:val="00D62EBA"/>
    <w:rsid w:val="00D63E44"/>
    <w:rsid w:val="00D71036"/>
    <w:rsid w:val="00D72AA3"/>
    <w:rsid w:val="00D72DB1"/>
    <w:rsid w:val="00D74E90"/>
    <w:rsid w:val="00D75376"/>
    <w:rsid w:val="00D7574B"/>
    <w:rsid w:val="00D760A5"/>
    <w:rsid w:val="00D76954"/>
    <w:rsid w:val="00D7716E"/>
    <w:rsid w:val="00D77AED"/>
    <w:rsid w:val="00D800B4"/>
    <w:rsid w:val="00D80C71"/>
    <w:rsid w:val="00D81D33"/>
    <w:rsid w:val="00D8287B"/>
    <w:rsid w:val="00D8297B"/>
    <w:rsid w:val="00D83E6F"/>
    <w:rsid w:val="00D85E3E"/>
    <w:rsid w:val="00D90C80"/>
    <w:rsid w:val="00D91A59"/>
    <w:rsid w:val="00D93E42"/>
    <w:rsid w:val="00D95EC3"/>
    <w:rsid w:val="00D96505"/>
    <w:rsid w:val="00DA3F2E"/>
    <w:rsid w:val="00DA43E6"/>
    <w:rsid w:val="00DA50BB"/>
    <w:rsid w:val="00DB2D20"/>
    <w:rsid w:val="00DB3D89"/>
    <w:rsid w:val="00DB728E"/>
    <w:rsid w:val="00DC01AF"/>
    <w:rsid w:val="00DC1730"/>
    <w:rsid w:val="00DC1D18"/>
    <w:rsid w:val="00DC2D16"/>
    <w:rsid w:val="00DC3516"/>
    <w:rsid w:val="00DC4621"/>
    <w:rsid w:val="00DC7947"/>
    <w:rsid w:val="00DD0459"/>
    <w:rsid w:val="00DD06A9"/>
    <w:rsid w:val="00DD13E0"/>
    <w:rsid w:val="00DD31A5"/>
    <w:rsid w:val="00DD3CF5"/>
    <w:rsid w:val="00DD4371"/>
    <w:rsid w:val="00DD5D7C"/>
    <w:rsid w:val="00DD7E78"/>
    <w:rsid w:val="00DE1170"/>
    <w:rsid w:val="00DE5763"/>
    <w:rsid w:val="00DE6169"/>
    <w:rsid w:val="00DE62EB"/>
    <w:rsid w:val="00DF54AB"/>
    <w:rsid w:val="00E01187"/>
    <w:rsid w:val="00E01EBF"/>
    <w:rsid w:val="00E0442C"/>
    <w:rsid w:val="00E04FFB"/>
    <w:rsid w:val="00E0537A"/>
    <w:rsid w:val="00E07C88"/>
    <w:rsid w:val="00E10958"/>
    <w:rsid w:val="00E131F3"/>
    <w:rsid w:val="00E134CC"/>
    <w:rsid w:val="00E205E6"/>
    <w:rsid w:val="00E225DD"/>
    <w:rsid w:val="00E248AF"/>
    <w:rsid w:val="00E25526"/>
    <w:rsid w:val="00E321AF"/>
    <w:rsid w:val="00E33611"/>
    <w:rsid w:val="00E35480"/>
    <w:rsid w:val="00E40522"/>
    <w:rsid w:val="00E408F1"/>
    <w:rsid w:val="00E41BD8"/>
    <w:rsid w:val="00E424D3"/>
    <w:rsid w:val="00E42CD1"/>
    <w:rsid w:val="00E43434"/>
    <w:rsid w:val="00E4464F"/>
    <w:rsid w:val="00E51815"/>
    <w:rsid w:val="00E5324D"/>
    <w:rsid w:val="00E532AA"/>
    <w:rsid w:val="00E56AE4"/>
    <w:rsid w:val="00E617AC"/>
    <w:rsid w:val="00E62200"/>
    <w:rsid w:val="00E625A0"/>
    <w:rsid w:val="00E648B3"/>
    <w:rsid w:val="00E745BF"/>
    <w:rsid w:val="00E768D2"/>
    <w:rsid w:val="00E82B47"/>
    <w:rsid w:val="00E849E2"/>
    <w:rsid w:val="00E96EAF"/>
    <w:rsid w:val="00E9727C"/>
    <w:rsid w:val="00EA09B2"/>
    <w:rsid w:val="00EA4885"/>
    <w:rsid w:val="00EA4E66"/>
    <w:rsid w:val="00EA5468"/>
    <w:rsid w:val="00EA6615"/>
    <w:rsid w:val="00EA6F16"/>
    <w:rsid w:val="00EA771A"/>
    <w:rsid w:val="00EB019E"/>
    <w:rsid w:val="00EB0D5F"/>
    <w:rsid w:val="00EB46DB"/>
    <w:rsid w:val="00EB5FD0"/>
    <w:rsid w:val="00EC1967"/>
    <w:rsid w:val="00EC6422"/>
    <w:rsid w:val="00EC79E3"/>
    <w:rsid w:val="00ED02B3"/>
    <w:rsid w:val="00ED1136"/>
    <w:rsid w:val="00ED1944"/>
    <w:rsid w:val="00ED465E"/>
    <w:rsid w:val="00ED5C76"/>
    <w:rsid w:val="00EE0FD5"/>
    <w:rsid w:val="00EE25AC"/>
    <w:rsid w:val="00EE3D0D"/>
    <w:rsid w:val="00EE568B"/>
    <w:rsid w:val="00EE6032"/>
    <w:rsid w:val="00EE719E"/>
    <w:rsid w:val="00EF0EB2"/>
    <w:rsid w:val="00EF1F05"/>
    <w:rsid w:val="00EF4699"/>
    <w:rsid w:val="00EF5332"/>
    <w:rsid w:val="00EF6BD2"/>
    <w:rsid w:val="00F03856"/>
    <w:rsid w:val="00F043A4"/>
    <w:rsid w:val="00F058B6"/>
    <w:rsid w:val="00F05F8A"/>
    <w:rsid w:val="00F216F7"/>
    <w:rsid w:val="00F2172F"/>
    <w:rsid w:val="00F2336C"/>
    <w:rsid w:val="00F2473B"/>
    <w:rsid w:val="00F24A6E"/>
    <w:rsid w:val="00F27FAC"/>
    <w:rsid w:val="00F319DA"/>
    <w:rsid w:val="00F3255D"/>
    <w:rsid w:val="00F34030"/>
    <w:rsid w:val="00F3550F"/>
    <w:rsid w:val="00F3677C"/>
    <w:rsid w:val="00F4008A"/>
    <w:rsid w:val="00F45335"/>
    <w:rsid w:val="00F5303B"/>
    <w:rsid w:val="00F63273"/>
    <w:rsid w:val="00F638D4"/>
    <w:rsid w:val="00F71888"/>
    <w:rsid w:val="00F75E6F"/>
    <w:rsid w:val="00F80153"/>
    <w:rsid w:val="00F851A4"/>
    <w:rsid w:val="00F90C0A"/>
    <w:rsid w:val="00F94D7B"/>
    <w:rsid w:val="00F97583"/>
    <w:rsid w:val="00FA1650"/>
    <w:rsid w:val="00FA5F1E"/>
    <w:rsid w:val="00FA6386"/>
    <w:rsid w:val="00FA66B2"/>
    <w:rsid w:val="00FB129B"/>
    <w:rsid w:val="00FB30F9"/>
    <w:rsid w:val="00FB4300"/>
    <w:rsid w:val="00FB44C5"/>
    <w:rsid w:val="00FB5236"/>
    <w:rsid w:val="00FC1268"/>
    <w:rsid w:val="00FC2C42"/>
    <w:rsid w:val="00FC2C51"/>
    <w:rsid w:val="00FC453D"/>
    <w:rsid w:val="00FC457A"/>
    <w:rsid w:val="00FC5BA8"/>
    <w:rsid w:val="00FC616F"/>
    <w:rsid w:val="00FD02DC"/>
    <w:rsid w:val="00FD2E22"/>
    <w:rsid w:val="00FD347C"/>
    <w:rsid w:val="00FD53D3"/>
    <w:rsid w:val="00FD7237"/>
    <w:rsid w:val="00FE01AE"/>
    <w:rsid w:val="00FE1B4F"/>
    <w:rsid w:val="00FE277A"/>
    <w:rsid w:val="00FE3405"/>
    <w:rsid w:val="00FE3AE5"/>
    <w:rsid w:val="00FE769F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40C4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640C43"/>
    <w:rPr>
      <w:rFonts w:ascii="Consolas" w:hAnsi="Consolas"/>
      <w:sz w:val="21"/>
      <w:szCs w:val="21"/>
    </w:rPr>
  </w:style>
  <w:style w:type="paragraph" w:styleId="a6">
    <w:name w:val="No Spacing"/>
    <w:uiPriority w:val="1"/>
    <w:qFormat/>
    <w:rsid w:val="00577769"/>
    <w:pPr>
      <w:spacing w:after="0" w:line="240" w:lineRule="auto"/>
    </w:pPr>
  </w:style>
  <w:style w:type="paragraph" w:customStyle="1" w:styleId="Default">
    <w:name w:val="Default"/>
    <w:rsid w:val="0052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677C"/>
    <w:rPr>
      <w:color w:val="0000FF"/>
      <w:u w:val="single"/>
    </w:rPr>
  </w:style>
  <w:style w:type="character" w:styleId="a8">
    <w:name w:val="Strong"/>
    <w:basedOn w:val="a0"/>
    <w:uiPriority w:val="22"/>
    <w:qFormat/>
    <w:rsid w:val="00F233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5E5C-C35D-4BA0-88EF-BC98A20A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дсто3</cp:lastModifiedBy>
  <cp:revision>192</cp:revision>
  <cp:lastPrinted>2023-07-24T02:48:00Z</cp:lastPrinted>
  <dcterms:created xsi:type="dcterms:W3CDTF">2023-04-23T23:59:00Z</dcterms:created>
  <dcterms:modified xsi:type="dcterms:W3CDTF">2023-12-04T01:24:00Z</dcterms:modified>
</cp:coreProperties>
</file>